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62" w:rsidRDefault="00992A63">
      <w:pPr>
        <w:bidi/>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نموذج وصف المقرر</w:t>
      </w:r>
    </w:p>
    <w:p w:rsidR="00516762" w:rsidRDefault="00516762">
      <w:pPr>
        <w:bidi/>
        <w:spacing w:before="240"/>
        <w:jc w:val="both"/>
        <w:rPr>
          <w:rFonts w:ascii="Times New Roman" w:eastAsia="Times New Roman" w:hAnsi="Times New Roman" w:cs="Times New Roman"/>
          <w:b/>
          <w:color w:val="1F4E79"/>
          <w:sz w:val="32"/>
          <w:szCs w:val="32"/>
        </w:rPr>
      </w:pPr>
    </w:p>
    <w:p w:rsidR="00516762" w:rsidRDefault="00992A63">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516762">
        <w:trPr>
          <w:trHeight w:val="794"/>
        </w:trPr>
        <w:tc>
          <w:tcPr>
            <w:tcW w:w="9720" w:type="dxa"/>
            <w:tcBorders>
              <w:top w:val="single" w:sz="4" w:space="0" w:color="000000"/>
              <w:left w:val="single" w:sz="4" w:space="0" w:color="000000"/>
              <w:bottom w:val="single" w:sz="4" w:space="0" w:color="000000"/>
              <w:right w:val="single" w:sz="4" w:space="0" w:color="000000"/>
            </w:tcBorders>
          </w:tcPr>
          <w:p w:rsidR="00516762" w:rsidRDefault="00992A63">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16762" w:rsidRDefault="00516762">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516762">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p>
        </w:tc>
        <w:tc>
          <w:tcPr>
            <w:tcW w:w="6520" w:type="dxa"/>
            <w:tcBorders>
              <w:top w:val="single" w:sz="4" w:space="0" w:color="000000"/>
              <w:left w:val="single" w:sz="4" w:space="0" w:color="000000"/>
              <w:bottom w:val="single" w:sz="4" w:space="0" w:color="000000"/>
              <w:right w:val="single" w:sz="4" w:space="0" w:color="000000"/>
            </w:tcBorders>
            <w:vAlign w:val="center"/>
          </w:tcPr>
          <w:p w:rsidR="00516762" w:rsidRPr="003E310C" w:rsidRDefault="003E310C">
            <w:pPr>
              <w:bidi/>
              <w:spacing w:after="0" w:line="240" w:lineRule="auto"/>
              <w:jc w:val="both"/>
              <w:rPr>
                <w:rFonts w:ascii="Cambria" w:eastAsia="Cambria" w:hAnsi="Cambria" w:cstheme="minorBidi"/>
                <w:sz w:val="28"/>
                <w:szCs w:val="28"/>
                <w:rtl/>
                <w:lang w:bidi="ar-IQ"/>
              </w:rPr>
            </w:pPr>
            <w:r>
              <w:rPr>
                <w:rFonts w:ascii="Cambria" w:eastAsia="Cambria" w:hAnsi="Cambria" w:cstheme="minorBidi" w:hint="cs"/>
                <w:sz w:val="28"/>
                <w:szCs w:val="28"/>
                <w:rtl/>
                <w:lang w:bidi="ar-IQ"/>
              </w:rPr>
              <w:t>جامعة وراث الانبياء (ع)</w:t>
            </w:r>
          </w:p>
        </w:tc>
      </w:tr>
      <w:tr w:rsidR="00516762">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rsidR="00516762" w:rsidRDefault="003E310C">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كلية العلوم والسياسة</w:t>
            </w:r>
            <w:r w:rsidR="00992A63">
              <w:rPr>
                <w:rFonts w:ascii="Cambria" w:eastAsia="Cambria" w:hAnsi="Cambria" w:cs="Cambria"/>
                <w:color w:val="000000"/>
                <w:sz w:val="28"/>
                <w:szCs w:val="28"/>
              </w:rPr>
              <w:t xml:space="preserve"> </w:t>
            </w:r>
          </w:p>
        </w:tc>
      </w:tr>
      <w:tr w:rsidR="00516762">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516762" w:rsidRPr="003E310C" w:rsidRDefault="003E310C">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قانون الاحوال الشخصية</w:t>
            </w:r>
          </w:p>
        </w:tc>
      </w:tr>
      <w:tr w:rsidR="00516762">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516762" w:rsidRPr="003E310C" w:rsidRDefault="003E310C">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حضوري </w:t>
            </w:r>
          </w:p>
        </w:tc>
      </w:tr>
      <w:tr w:rsidR="00516762">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516762" w:rsidRPr="003E310C" w:rsidRDefault="003E310C">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سنوي 2023-2024 </w:t>
            </w:r>
          </w:p>
        </w:tc>
      </w:tr>
      <w:tr w:rsidR="00516762">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516762" w:rsidRDefault="003E310C">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90</w:t>
            </w:r>
          </w:p>
        </w:tc>
      </w:tr>
      <w:tr w:rsidR="00516762">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516762" w:rsidRDefault="003E310C">
            <w:pPr>
              <w:bidi/>
              <w:spacing w:after="0" w:line="240" w:lineRule="auto"/>
              <w:ind w:left="360"/>
              <w:jc w:val="both"/>
              <w:rPr>
                <w:rFonts w:ascii="Cambria" w:eastAsia="Cambria" w:hAnsi="Cambria" w:cs="Cambria"/>
                <w:color w:val="000000"/>
                <w:sz w:val="28"/>
                <w:szCs w:val="28"/>
              </w:rPr>
            </w:pPr>
            <w:r>
              <w:rPr>
                <w:rFonts w:ascii="Cambria" w:eastAsia="Cambria" w:hAnsi="Cambria" w:cs="Cambria" w:hint="cs"/>
                <w:color w:val="000000"/>
                <w:sz w:val="28"/>
                <w:szCs w:val="28"/>
                <w:rtl/>
              </w:rPr>
              <w:t>17/4/2024</w:t>
            </w:r>
          </w:p>
        </w:tc>
      </w:tr>
      <w:tr w:rsidR="00516762">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516762">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DF1FA0" w:rsidRDefault="00DF1FA0" w:rsidP="00DF1FA0">
            <w:pPr>
              <w:bidi/>
              <w:spacing w:after="0"/>
              <w:ind w:left="360"/>
              <w:rPr>
                <w:rFonts w:ascii="Cambria" w:eastAsia="Cambria" w:hAnsi="Cambria" w:cs="Times New Roman"/>
                <w:color w:val="000000"/>
                <w:sz w:val="28"/>
                <w:szCs w:val="28"/>
                <w:rtl/>
              </w:rPr>
            </w:pPr>
          </w:p>
          <w:p w:rsidR="00DF1FA0" w:rsidRPr="00DF1FA0" w:rsidRDefault="00DF1FA0" w:rsidP="00DF1FA0">
            <w:pPr>
              <w:bidi/>
              <w:spacing w:after="0"/>
              <w:ind w:left="360"/>
              <w:rPr>
                <w:rFonts w:ascii="Cambria" w:eastAsia="Cambria" w:hAnsi="Cambria" w:cs="Times New Roman"/>
                <w:color w:val="000000"/>
                <w:sz w:val="28"/>
                <w:szCs w:val="28"/>
                <w:rtl/>
              </w:rPr>
            </w:pPr>
            <w:r>
              <w:rPr>
                <w:rFonts w:ascii="Cambria" w:eastAsia="Cambria" w:hAnsi="Cambria" w:cs="Times New Roman" w:hint="cs"/>
                <w:color w:val="000000"/>
                <w:sz w:val="28"/>
                <w:szCs w:val="28"/>
                <w:rtl/>
              </w:rPr>
              <w:t xml:space="preserve">يهدف </w:t>
            </w:r>
            <w:r w:rsidRPr="00DF1FA0">
              <w:rPr>
                <w:rFonts w:ascii="Cambria" w:eastAsia="Cambria" w:hAnsi="Cambria" w:cs="Times New Roman"/>
                <w:color w:val="000000"/>
                <w:sz w:val="28"/>
                <w:szCs w:val="28"/>
                <w:rtl/>
              </w:rPr>
              <w:t xml:space="preserve">هذا المقرر الدراسي </w:t>
            </w:r>
            <w:r>
              <w:rPr>
                <w:rFonts w:ascii="Cambria" w:eastAsia="Cambria" w:hAnsi="Cambria" w:cs="Times New Roman" w:hint="cs"/>
                <w:color w:val="000000"/>
                <w:sz w:val="28"/>
                <w:szCs w:val="28"/>
                <w:rtl/>
              </w:rPr>
              <w:t>بشكل عام إلى معرفة  والمام طالب المرحلة الثانية ب</w:t>
            </w:r>
            <w:r w:rsidRPr="00DF1FA0">
              <w:rPr>
                <w:rFonts w:ascii="Cambria" w:eastAsia="Cambria" w:hAnsi="Cambria" w:cs="Times New Roman"/>
                <w:color w:val="000000"/>
                <w:sz w:val="28"/>
                <w:szCs w:val="28"/>
                <w:rtl/>
              </w:rPr>
              <w:t xml:space="preserve">مواضيع التي نظمها قانون الأحوال الشخصية المعدل  والتشريعات الساندة له ، </w:t>
            </w:r>
            <w:r>
              <w:rPr>
                <w:rFonts w:ascii="Cambria" w:eastAsia="Cambria" w:hAnsi="Cambria" w:cs="Times New Roman" w:hint="cs"/>
                <w:color w:val="000000"/>
                <w:sz w:val="28"/>
                <w:szCs w:val="28"/>
                <w:rtl/>
              </w:rPr>
              <w:t xml:space="preserve">بتقسيمه الى قسمين </w:t>
            </w:r>
            <w:r w:rsidRPr="00DF1FA0">
              <w:rPr>
                <w:rFonts w:ascii="Cambria" w:eastAsia="Cambria" w:hAnsi="Cambria" w:cs="Times New Roman"/>
                <w:color w:val="000000"/>
                <w:sz w:val="28"/>
                <w:szCs w:val="28"/>
                <w:rtl/>
              </w:rPr>
              <w:t>يتضمن الأول بيان الأحكام المتعلقة بأحكام الزواج ابتداءً وانتهاءً وما يتولد عنها من آثار  وبشكل تفصيلي</w:t>
            </w:r>
            <w:r w:rsidRPr="00DF1FA0">
              <w:rPr>
                <w:rFonts w:ascii="Cambria" w:eastAsia="Cambria" w:hAnsi="Cambria" w:cs="Times New Roman"/>
                <w:color w:val="000000"/>
                <w:sz w:val="28"/>
                <w:szCs w:val="28"/>
              </w:rPr>
              <w:t xml:space="preserve"> </w:t>
            </w:r>
          </w:p>
          <w:p w:rsidR="00516762" w:rsidRDefault="00DF1FA0" w:rsidP="00DF1FA0">
            <w:pPr>
              <w:bidi/>
              <w:spacing w:after="0" w:line="240" w:lineRule="auto"/>
              <w:ind w:left="360"/>
              <w:rPr>
                <w:rFonts w:ascii="Cambria" w:eastAsia="Cambria" w:hAnsi="Cambria" w:cs="Times New Roman"/>
                <w:color w:val="000000"/>
                <w:sz w:val="28"/>
                <w:szCs w:val="28"/>
                <w:rtl/>
              </w:rPr>
            </w:pPr>
            <w:r w:rsidRPr="00DF1FA0">
              <w:rPr>
                <w:rFonts w:ascii="Cambria" w:eastAsia="Cambria" w:hAnsi="Cambria" w:cs="Times New Roman"/>
                <w:color w:val="000000"/>
                <w:sz w:val="28"/>
                <w:szCs w:val="28"/>
                <w:rtl/>
              </w:rPr>
              <w:t xml:space="preserve"> ويبين الثاني منه الأحكام المتعل</w:t>
            </w:r>
            <w:r>
              <w:rPr>
                <w:rFonts w:ascii="Cambria" w:eastAsia="Cambria" w:hAnsi="Cambria" w:cs="Times New Roman"/>
                <w:color w:val="000000"/>
                <w:sz w:val="28"/>
                <w:szCs w:val="28"/>
                <w:rtl/>
              </w:rPr>
              <w:t>قة بالوصايا</w:t>
            </w:r>
            <w:r w:rsidRPr="00DF1FA0">
              <w:rPr>
                <w:rFonts w:ascii="Cambria" w:eastAsia="Cambria" w:hAnsi="Cambria" w:cs="Times New Roman"/>
                <w:color w:val="000000"/>
                <w:sz w:val="28"/>
                <w:szCs w:val="28"/>
                <w:rtl/>
              </w:rPr>
              <w:t xml:space="preserve"> والمواريث إضافة الى تعزيز المادة النظرية بالتطبيقات القضائية المتعلقة بجانبها العملي في المحاكم</w:t>
            </w:r>
          </w:p>
          <w:p w:rsidR="00DF1FA0" w:rsidRDefault="00DF1FA0" w:rsidP="00DF1FA0">
            <w:pPr>
              <w:bidi/>
              <w:spacing w:after="0" w:line="240" w:lineRule="auto"/>
              <w:ind w:left="360"/>
              <w:rPr>
                <w:rFonts w:ascii="Cambria" w:eastAsia="Cambria" w:hAnsi="Cambria" w:cs="Times New Roman"/>
                <w:color w:val="000000"/>
                <w:sz w:val="28"/>
                <w:szCs w:val="28"/>
                <w:rtl/>
              </w:rPr>
            </w:pPr>
          </w:p>
          <w:p w:rsidR="00DF1FA0" w:rsidRPr="00DF1FA0" w:rsidRDefault="00DF1FA0" w:rsidP="00DF1FA0">
            <w:pPr>
              <w:bidi/>
              <w:spacing w:after="0" w:line="240" w:lineRule="auto"/>
              <w:ind w:left="360"/>
              <w:rPr>
                <w:rFonts w:ascii="Cambria" w:eastAsia="Cambria" w:hAnsi="Cambria" w:cs="Times New Roman"/>
                <w:color w:val="000000"/>
                <w:sz w:val="28"/>
                <w:szCs w:val="28"/>
              </w:rPr>
            </w:pPr>
          </w:p>
        </w:tc>
      </w:tr>
    </w:tbl>
    <w:p w:rsidR="00516762" w:rsidRDefault="00516762">
      <w:pPr>
        <w:widowControl w:val="0"/>
        <w:pBdr>
          <w:top w:val="nil"/>
          <w:left w:val="nil"/>
          <w:bottom w:val="nil"/>
          <w:right w:val="nil"/>
          <w:between w:val="nil"/>
        </w:pBdr>
        <w:spacing w:after="0"/>
        <w:rPr>
          <w:rFonts w:ascii="Cambria" w:eastAsia="Cambria" w:hAnsi="Cambria" w:cs="Cambria"/>
          <w:color w:val="000000"/>
          <w:sz w:val="28"/>
          <w:szCs w:val="28"/>
        </w:rPr>
      </w:pPr>
      <w:bookmarkStart w:id="0" w:name="_gjdgxs" w:colFirst="0" w:colLast="0"/>
      <w:bookmarkEnd w:id="0"/>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516762">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مخرجات المقرر وطرائق التعليم والتعلم والتقييم</w:t>
            </w:r>
          </w:p>
        </w:tc>
      </w:tr>
      <w:tr w:rsidR="00516762">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516762" w:rsidRDefault="00992A63">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المعرفية </w:t>
            </w:r>
          </w:p>
          <w:p w:rsidR="003218ED" w:rsidRPr="003218ED" w:rsidRDefault="00992A63" w:rsidP="003218ED">
            <w:pPr>
              <w:shd w:val="clear" w:color="auto" w:fill="FFFFFF"/>
              <w:autoSpaceDE w:val="0"/>
              <w:autoSpaceDN w:val="0"/>
              <w:bidi/>
              <w:adjustRightInd w:val="0"/>
              <w:spacing w:after="0"/>
              <w:ind w:left="612"/>
              <w:rPr>
                <w:rFonts w:ascii="Cambria" w:hAnsi="Cambria" w:cs="Times New Roman"/>
                <w:color w:val="000000"/>
                <w:sz w:val="28"/>
                <w:szCs w:val="28"/>
                <w:rtl/>
                <w:lang w:bidi="ar-IQ"/>
              </w:rPr>
            </w:pPr>
            <w:r>
              <w:rPr>
                <w:rFonts w:ascii="Cambria" w:eastAsia="Cambria" w:hAnsi="Cambria" w:cs="Times New Roman"/>
                <w:color w:val="000000"/>
                <w:sz w:val="28"/>
                <w:szCs w:val="28"/>
                <w:rtl/>
              </w:rPr>
              <w:t>أ</w:t>
            </w:r>
            <w:r>
              <w:rPr>
                <w:rFonts w:ascii="Cambria" w:eastAsia="Cambria" w:hAnsi="Cambria" w:cs="Cambria"/>
                <w:color w:val="000000"/>
                <w:sz w:val="28"/>
                <w:szCs w:val="28"/>
                <w:rtl/>
              </w:rPr>
              <w:t>1-</w:t>
            </w:r>
            <w:r w:rsidR="003218ED" w:rsidRPr="003218ED">
              <w:rPr>
                <w:rFonts w:ascii="Cambria" w:hAnsi="Cambria" w:cs="Times New Roman" w:hint="cs"/>
                <w:color w:val="000000"/>
                <w:sz w:val="24"/>
                <w:szCs w:val="24"/>
                <w:rtl/>
                <w:lang w:bidi="ar-IQ"/>
              </w:rPr>
              <w:t xml:space="preserve"> </w:t>
            </w:r>
            <w:r w:rsidR="003218ED" w:rsidRPr="003218ED">
              <w:rPr>
                <w:rFonts w:ascii="Cambria" w:hAnsi="Cambria" w:cs="Times New Roman" w:hint="cs"/>
                <w:color w:val="000000"/>
                <w:sz w:val="28"/>
                <w:szCs w:val="28"/>
                <w:rtl/>
                <w:lang w:bidi="ar-IQ"/>
              </w:rPr>
              <w:t>التعريف بعقد الزواج واركانه</w:t>
            </w:r>
            <w:r w:rsidR="003218ED">
              <w:rPr>
                <w:rFonts w:ascii="Cambria" w:hAnsi="Cambria" w:cs="Times New Roman" w:hint="cs"/>
                <w:color w:val="000000"/>
                <w:sz w:val="28"/>
                <w:szCs w:val="28"/>
                <w:rtl/>
                <w:lang w:bidi="ar-IQ"/>
              </w:rPr>
              <w:t xml:space="preserve"> وكيفية انعقاده</w:t>
            </w:r>
            <w:r w:rsidR="003218ED" w:rsidRPr="003218ED">
              <w:rPr>
                <w:rFonts w:ascii="Cambria" w:hAnsi="Cambria" w:cs="Times New Roman" w:hint="cs"/>
                <w:color w:val="000000"/>
                <w:sz w:val="28"/>
                <w:szCs w:val="28"/>
                <w:rtl/>
                <w:lang w:bidi="ar-IQ"/>
              </w:rPr>
              <w:t xml:space="preserve">  </w:t>
            </w:r>
          </w:p>
          <w:p w:rsidR="00516762" w:rsidRPr="003218ED" w:rsidRDefault="00992A63" w:rsidP="00730DEE">
            <w:pPr>
              <w:bidi/>
              <w:spacing w:after="0" w:line="240" w:lineRule="auto"/>
              <w:ind w:left="612"/>
              <w:jc w:val="both"/>
              <w:rPr>
                <w:rFonts w:ascii="Cambria" w:eastAsia="Cambria" w:hAnsi="Cambria" w:cs="Cambria"/>
                <w:color w:val="000000"/>
                <w:sz w:val="28"/>
                <w:szCs w:val="28"/>
              </w:rPr>
            </w:pPr>
            <w:r w:rsidRPr="003218ED">
              <w:rPr>
                <w:rFonts w:ascii="Cambria" w:eastAsia="Cambria" w:hAnsi="Cambria" w:cs="Times New Roman"/>
                <w:color w:val="000000"/>
                <w:sz w:val="28"/>
                <w:szCs w:val="28"/>
                <w:rtl/>
              </w:rPr>
              <w:t>أ</w:t>
            </w:r>
            <w:r w:rsidRPr="003218ED">
              <w:rPr>
                <w:rFonts w:ascii="Cambria" w:eastAsia="Cambria" w:hAnsi="Cambria" w:cs="Cambria"/>
                <w:color w:val="000000"/>
                <w:sz w:val="28"/>
                <w:szCs w:val="28"/>
                <w:rtl/>
              </w:rPr>
              <w:t>2-</w:t>
            </w:r>
            <w:r w:rsidR="003218ED" w:rsidRPr="003218ED">
              <w:rPr>
                <w:rFonts w:ascii="Cambria" w:hAnsi="Cambria" w:cs="Times New Roman" w:hint="cs"/>
                <w:color w:val="000000"/>
                <w:sz w:val="28"/>
                <w:szCs w:val="28"/>
                <w:rtl/>
                <w:lang w:bidi="ar-IQ"/>
              </w:rPr>
              <w:t xml:space="preserve"> معرفه الطالب  بإجراءات الزواج و</w:t>
            </w:r>
            <w:r w:rsidR="003218ED">
              <w:rPr>
                <w:rFonts w:ascii="Cambria" w:hAnsi="Cambria" w:cs="Times New Roman" w:hint="cs"/>
                <w:color w:val="000000"/>
                <w:sz w:val="28"/>
                <w:szCs w:val="28"/>
                <w:rtl/>
                <w:lang w:bidi="ar-IQ"/>
              </w:rPr>
              <w:t xml:space="preserve">صحته </w:t>
            </w:r>
          </w:p>
          <w:p w:rsidR="00516762" w:rsidRPr="003218ED" w:rsidRDefault="00992A63" w:rsidP="003218ED">
            <w:pPr>
              <w:bidi/>
              <w:spacing w:after="0" w:line="240" w:lineRule="auto"/>
              <w:ind w:left="612"/>
              <w:jc w:val="both"/>
              <w:rPr>
                <w:rFonts w:ascii="Cambria" w:eastAsia="Cambria" w:hAnsi="Cambria" w:cs="Cambria"/>
                <w:color w:val="000000"/>
                <w:sz w:val="28"/>
                <w:szCs w:val="28"/>
              </w:rPr>
            </w:pPr>
            <w:r w:rsidRPr="003218ED">
              <w:rPr>
                <w:rFonts w:ascii="Cambria" w:eastAsia="Cambria" w:hAnsi="Cambria" w:cs="Times New Roman"/>
                <w:color w:val="000000"/>
                <w:sz w:val="28"/>
                <w:szCs w:val="28"/>
                <w:rtl/>
              </w:rPr>
              <w:t>أ</w:t>
            </w:r>
            <w:r w:rsidRPr="003218ED">
              <w:rPr>
                <w:rFonts w:ascii="Cambria" w:eastAsia="Cambria" w:hAnsi="Cambria" w:cs="Cambria"/>
                <w:color w:val="000000"/>
                <w:sz w:val="28"/>
                <w:szCs w:val="28"/>
                <w:rtl/>
              </w:rPr>
              <w:t xml:space="preserve">3- </w:t>
            </w:r>
            <w:r w:rsidR="003218ED">
              <w:rPr>
                <w:rFonts w:ascii="Cambria" w:eastAsia="Cambria" w:hAnsi="Cambria" w:cs="Times New Roman" w:hint="cs"/>
                <w:color w:val="000000"/>
                <w:sz w:val="28"/>
                <w:szCs w:val="28"/>
                <w:rtl/>
              </w:rPr>
              <w:t xml:space="preserve">معرفة الطالب </w:t>
            </w:r>
            <w:r w:rsidR="00730DEE">
              <w:rPr>
                <w:rFonts w:ascii="Cambria" w:eastAsia="Cambria" w:hAnsi="Cambria" w:cs="Times New Roman" w:hint="cs"/>
                <w:color w:val="000000"/>
                <w:sz w:val="28"/>
                <w:szCs w:val="28"/>
                <w:rtl/>
              </w:rPr>
              <w:t>بأثار</w:t>
            </w:r>
            <w:r w:rsidR="003218ED">
              <w:rPr>
                <w:rFonts w:ascii="Cambria" w:eastAsia="Cambria" w:hAnsi="Cambria" w:cs="Times New Roman" w:hint="cs"/>
                <w:color w:val="000000"/>
                <w:sz w:val="28"/>
                <w:szCs w:val="28"/>
                <w:rtl/>
              </w:rPr>
              <w:t xml:space="preserve"> الزواج المالية من مهر و نفقة وحضانة والخ ...</w:t>
            </w:r>
          </w:p>
          <w:p w:rsidR="00516762" w:rsidRPr="003218ED" w:rsidRDefault="00992A63" w:rsidP="00730DEE">
            <w:pPr>
              <w:bidi/>
              <w:spacing w:after="0" w:line="240" w:lineRule="auto"/>
              <w:ind w:left="612"/>
              <w:jc w:val="both"/>
              <w:rPr>
                <w:rFonts w:ascii="Cambria" w:eastAsia="Cambria" w:hAnsi="Cambria" w:cs="Times New Roman"/>
                <w:color w:val="000000"/>
                <w:sz w:val="28"/>
                <w:szCs w:val="28"/>
              </w:rPr>
            </w:pPr>
            <w:r w:rsidRPr="003218ED">
              <w:rPr>
                <w:rFonts w:ascii="Cambria" w:eastAsia="Cambria" w:hAnsi="Cambria" w:cs="Times New Roman"/>
                <w:color w:val="000000"/>
                <w:sz w:val="28"/>
                <w:szCs w:val="28"/>
                <w:rtl/>
              </w:rPr>
              <w:t>أ</w:t>
            </w:r>
            <w:r w:rsidRPr="003218ED">
              <w:rPr>
                <w:rFonts w:ascii="Cambria" w:eastAsia="Cambria" w:hAnsi="Cambria" w:cs="Cambria"/>
                <w:color w:val="000000"/>
                <w:sz w:val="28"/>
                <w:szCs w:val="28"/>
                <w:rtl/>
              </w:rPr>
              <w:t>4-</w:t>
            </w:r>
            <w:r w:rsidR="00730DEE">
              <w:rPr>
                <w:rFonts w:ascii="Cambria" w:hAnsi="Cambria" w:cs="Times New Roman" w:hint="cs"/>
                <w:color w:val="000000"/>
                <w:sz w:val="28"/>
                <w:szCs w:val="28"/>
                <w:rtl/>
                <w:lang w:bidi="ar-IQ"/>
              </w:rPr>
              <w:t xml:space="preserve"> التعريف بانتهاء الرابطة الزوجية من طلاق وخلع وبيان حالات التفريق القضائي</w:t>
            </w:r>
          </w:p>
          <w:p w:rsidR="00516762" w:rsidRPr="003218ED" w:rsidRDefault="00992A63" w:rsidP="003218ED">
            <w:pPr>
              <w:bidi/>
              <w:spacing w:after="0" w:line="240" w:lineRule="auto"/>
              <w:ind w:left="612"/>
              <w:jc w:val="both"/>
              <w:rPr>
                <w:rFonts w:ascii="Cambria" w:eastAsia="Cambria" w:hAnsi="Cambria" w:cs="Cambria"/>
                <w:color w:val="000000"/>
                <w:sz w:val="28"/>
                <w:szCs w:val="28"/>
              </w:rPr>
            </w:pPr>
            <w:r w:rsidRPr="003218ED">
              <w:rPr>
                <w:rFonts w:ascii="Cambria" w:eastAsia="Cambria" w:hAnsi="Cambria" w:cs="Times New Roman"/>
                <w:color w:val="000000"/>
                <w:sz w:val="28"/>
                <w:szCs w:val="28"/>
                <w:rtl/>
              </w:rPr>
              <w:t>أ</w:t>
            </w:r>
            <w:r w:rsidRPr="003218ED">
              <w:rPr>
                <w:rFonts w:ascii="Cambria" w:eastAsia="Cambria" w:hAnsi="Cambria" w:cs="Cambria"/>
                <w:color w:val="000000"/>
                <w:sz w:val="28"/>
                <w:szCs w:val="28"/>
                <w:rtl/>
              </w:rPr>
              <w:t xml:space="preserve">5- </w:t>
            </w:r>
            <w:r w:rsidR="003218ED">
              <w:rPr>
                <w:rFonts w:ascii="Cambria" w:hAnsi="Cambria" w:cs="Times New Roman" w:hint="cs"/>
                <w:color w:val="000000"/>
                <w:sz w:val="28"/>
                <w:szCs w:val="28"/>
                <w:rtl/>
                <w:lang w:bidi="ar-IQ"/>
              </w:rPr>
              <w:t xml:space="preserve">التعريف بالوصية وشروطها بالفقه والقانون </w:t>
            </w:r>
          </w:p>
          <w:p w:rsidR="00516762" w:rsidRDefault="00992A63" w:rsidP="003218ED">
            <w:pPr>
              <w:bidi/>
              <w:spacing w:after="0" w:line="240" w:lineRule="auto"/>
              <w:ind w:left="612"/>
              <w:jc w:val="both"/>
              <w:rPr>
                <w:rFonts w:ascii="Cambria" w:eastAsia="Cambria" w:hAnsi="Cambria" w:cs="Cambria"/>
                <w:color w:val="000000"/>
                <w:sz w:val="28"/>
                <w:szCs w:val="28"/>
              </w:rPr>
            </w:pPr>
            <w:r w:rsidRPr="003218ED">
              <w:rPr>
                <w:rFonts w:ascii="Cambria" w:eastAsia="Cambria" w:hAnsi="Cambria" w:cs="Times New Roman"/>
                <w:color w:val="000000"/>
                <w:sz w:val="28"/>
                <w:szCs w:val="28"/>
                <w:rtl/>
              </w:rPr>
              <w:t>أ</w:t>
            </w:r>
            <w:r w:rsidRPr="003218ED">
              <w:rPr>
                <w:rFonts w:ascii="Cambria" w:eastAsia="Cambria" w:hAnsi="Cambria" w:cs="Cambria"/>
                <w:color w:val="000000"/>
                <w:sz w:val="28"/>
                <w:szCs w:val="28"/>
                <w:rtl/>
              </w:rPr>
              <w:t>6-</w:t>
            </w:r>
            <w:r>
              <w:rPr>
                <w:rFonts w:ascii="Cambria" w:eastAsia="Cambria" w:hAnsi="Cambria" w:cs="Cambria"/>
                <w:color w:val="000000"/>
                <w:sz w:val="28"/>
                <w:szCs w:val="28"/>
                <w:rtl/>
              </w:rPr>
              <w:t xml:space="preserve">  </w:t>
            </w:r>
            <w:r w:rsidR="003218ED">
              <w:rPr>
                <w:rFonts w:ascii="Cambria" w:hAnsi="Cambria" w:cs="Times New Roman" w:hint="cs"/>
                <w:color w:val="000000"/>
                <w:sz w:val="28"/>
                <w:szCs w:val="28"/>
                <w:rtl/>
                <w:lang w:bidi="ar-IQ"/>
              </w:rPr>
              <w:t>معرفة الامور المتعلقة ب</w:t>
            </w:r>
            <w:r w:rsidR="003218ED" w:rsidRPr="003218ED">
              <w:rPr>
                <w:rFonts w:ascii="Cambria" w:hAnsi="Cambria" w:cs="Times New Roman" w:hint="cs"/>
                <w:color w:val="000000"/>
                <w:sz w:val="28"/>
                <w:szCs w:val="28"/>
                <w:rtl/>
                <w:lang w:bidi="ar-IQ"/>
              </w:rPr>
              <w:t>المواريث</w:t>
            </w:r>
            <w:r w:rsidR="003218ED">
              <w:rPr>
                <w:rFonts w:ascii="Cambria" w:hAnsi="Cambria" w:cs="Times New Roman" w:hint="cs"/>
                <w:color w:val="000000"/>
                <w:sz w:val="28"/>
                <w:szCs w:val="28"/>
                <w:rtl/>
                <w:lang w:bidi="ar-IQ"/>
              </w:rPr>
              <w:t xml:space="preserve"> وكل ما يتعلق به من شروط والية تقسيم التركة على مستحقيها</w:t>
            </w:r>
          </w:p>
        </w:tc>
      </w:tr>
      <w:tr w:rsidR="00516762">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516762" w:rsidRPr="005A12C8" w:rsidRDefault="00992A63">
            <w:pPr>
              <w:bidi/>
              <w:spacing w:after="0" w:line="240" w:lineRule="auto"/>
              <w:ind w:left="360"/>
              <w:jc w:val="both"/>
              <w:rPr>
                <w:rFonts w:ascii="Cambria" w:eastAsia="Cambria" w:hAnsi="Cambria" w:cs="Cambria"/>
                <w:color w:val="000000"/>
                <w:sz w:val="28"/>
                <w:szCs w:val="28"/>
              </w:rPr>
            </w:pPr>
            <w:r w:rsidRPr="005A12C8">
              <w:rPr>
                <w:rFonts w:ascii="Cambria" w:eastAsia="Cambria" w:hAnsi="Cambria" w:cs="Times New Roman"/>
                <w:color w:val="000000"/>
                <w:sz w:val="28"/>
                <w:szCs w:val="28"/>
                <w:rtl/>
              </w:rPr>
              <w:t xml:space="preserve">ب </w:t>
            </w:r>
            <w:r w:rsidRPr="005A12C8">
              <w:rPr>
                <w:rFonts w:ascii="Cambria" w:eastAsia="Cambria" w:hAnsi="Cambria" w:cs="Cambria"/>
                <w:color w:val="000000"/>
                <w:sz w:val="28"/>
                <w:szCs w:val="28"/>
                <w:rtl/>
              </w:rPr>
              <w:t xml:space="preserve">-  </w:t>
            </w:r>
            <w:r w:rsidRPr="005A12C8">
              <w:rPr>
                <w:rFonts w:ascii="Cambria" w:eastAsia="Cambria" w:hAnsi="Cambria" w:cs="Times New Roman"/>
                <w:color w:val="000000"/>
                <w:sz w:val="28"/>
                <w:szCs w:val="28"/>
                <w:rtl/>
              </w:rPr>
              <w:t xml:space="preserve">الاهداف </w:t>
            </w:r>
            <w:proofErr w:type="spellStart"/>
            <w:r w:rsidRPr="005A12C8">
              <w:rPr>
                <w:rFonts w:ascii="Cambria" w:eastAsia="Cambria" w:hAnsi="Cambria" w:cs="Times New Roman"/>
                <w:color w:val="000000"/>
                <w:sz w:val="28"/>
                <w:szCs w:val="28"/>
                <w:rtl/>
              </w:rPr>
              <w:t>المهاراتية</w:t>
            </w:r>
            <w:proofErr w:type="spellEnd"/>
            <w:r w:rsidRPr="005A12C8">
              <w:rPr>
                <w:rFonts w:ascii="Cambria" w:eastAsia="Cambria" w:hAnsi="Cambria" w:cs="Times New Roman"/>
                <w:color w:val="000000"/>
                <w:sz w:val="28"/>
                <w:szCs w:val="28"/>
                <w:rtl/>
              </w:rPr>
              <w:t xml:space="preserve"> الخاصة بالمقرر </w:t>
            </w:r>
          </w:p>
          <w:p w:rsidR="005107E8" w:rsidRPr="005107E8" w:rsidRDefault="00992A63" w:rsidP="00DF1FA0">
            <w:pPr>
              <w:shd w:val="clear" w:color="auto" w:fill="FFFFFF"/>
              <w:bidi/>
              <w:spacing w:after="0"/>
              <w:ind w:left="360"/>
              <w:rPr>
                <w:rFonts w:ascii="Cambria" w:hAnsi="Cambria" w:cs="Times New Roman"/>
                <w:color w:val="000000"/>
                <w:sz w:val="28"/>
                <w:szCs w:val="28"/>
                <w:rtl/>
                <w:lang w:bidi="ar-IQ"/>
              </w:rPr>
            </w:pPr>
            <w:r w:rsidRPr="005A12C8">
              <w:rPr>
                <w:rFonts w:ascii="Cambria" w:eastAsia="Cambria" w:hAnsi="Cambria" w:cs="Times New Roman"/>
                <w:color w:val="000000"/>
                <w:sz w:val="28"/>
                <w:szCs w:val="28"/>
                <w:rtl/>
              </w:rPr>
              <w:t>ب</w:t>
            </w:r>
            <w:r w:rsidRPr="005A12C8">
              <w:rPr>
                <w:rFonts w:ascii="Cambria" w:eastAsia="Cambria" w:hAnsi="Cambria" w:cs="Cambria"/>
                <w:color w:val="000000"/>
                <w:sz w:val="28"/>
                <w:szCs w:val="28"/>
                <w:rtl/>
              </w:rPr>
              <w:t>1 -</w:t>
            </w:r>
            <w:r w:rsidR="005A12C8" w:rsidRPr="005A12C8">
              <w:rPr>
                <w:rFonts w:ascii="Cambria" w:hAnsi="Cambria" w:cs="Times New Roman" w:hint="cs"/>
                <w:color w:val="000000"/>
                <w:sz w:val="24"/>
                <w:szCs w:val="24"/>
                <w:rtl/>
                <w:lang w:bidi="ar-IQ"/>
              </w:rPr>
              <w:t xml:space="preserve"> </w:t>
            </w:r>
            <w:r w:rsidR="005107E8" w:rsidRPr="005107E8">
              <w:rPr>
                <w:rFonts w:ascii="Cambria" w:hAnsi="Cambria" w:cs="Times New Roman" w:hint="cs"/>
                <w:color w:val="000000"/>
                <w:sz w:val="28"/>
                <w:szCs w:val="28"/>
                <w:rtl/>
                <w:lang w:bidi="ar-IQ"/>
              </w:rPr>
              <w:t>(الالمام) ب</w:t>
            </w:r>
            <w:r w:rsidR="00DF1FA0">
              <w:rPr>
                <w:rFonts w:ascii="Cambria" w:hAnsi="Cambria" w:cs="Times New Roman" w:hint="cs"/>
                <w:color w:val="000000"/>
                <w:sz w:val="28"/>
                <w:szCs w:val="28"/>
                <w:rtl/>
                <w:lang w:bidi="ar-IQ"/>
              </w:rPr>
              <w:t xml:space="preserve">موضوعات </w:t>
            </w:r>
            <w:r w:rsidR="005107E8" w:rsidRPr="005107E8">
              <w:rPr>
                <w:rFonts w:ascii="Cambria" w:hAnsi="Cambria" w:cs="Times New Roman" w:hint="cs"/>
                <w:color w:val="000000"/>
                <w:sz w:val="28"/>
                <w:szCs w:val="28"/>
                <w:rtl/>
                <w:lang w:bidi="ar-IQ"/>
              </w:rPr>
              <w:t>قانون</w:t>
            </w:r>
            <w:r w:rsidR="00DF1FA0">
              <w:rPr>
                <w:rFonts w:ascii="Cambria" w:hAnsi="Cambria" w:cs="Times New Roman" w:hint="cs"/>
                <w:color w:val="000000"/>
                <w:sz w:val="28"/>
                <w:szCs w:val="28"/>
                <w:rtl/>
                <w:lang w:bidi="ar-IQ"/>
              </w:rPr>
              <w:t xml:space="preserve"> الاحوال الشخصية </w:t>
            </w:r>
            <w:r w:rsidR="005107E8" w:rsidRPr="005107E8">
              <w:rPr>
                <w:rFonts w:ascii="Cambria" w:hAnsi="Cambria" w:cs="Times New Roman" w:hint="cs"/>
                <w:color w:val="000000"/>
                <w:sz w:val="28"/>
                <w:szCs w:val="28"/>
                <w:rtl/>
                <w:lang w:bidi="ar-IQ"/>
              </w:rPr>
              <w:t>بشكل اساسي</w:t>
            </w:r>
          </w:p>
          <w:p w:rsidR="005107E8" w:rsidRPr="005107E8" w:rsidRDefault="005107E8" w:rsidP="005107E8">
            <w:pPr>
              <w:shd w:val="clear" w:color="auto" w:fill="FFFFFF"/>
              <w:bidi/>
              <w:spacing w:after="0" w:line="240" w:lineRule="auto"/>
              <w:ind w:left="360"/>
              <w:rPr>
                <w:rFonts w:ascii="Cambria" w:hAnsi="Cambria" w:cs="Times New Roman"/>
                <w:color w:val="000000"/>
                <w:sz w:val="28"/>
                <w:szCs w:val="28"/>
                <w:rtl/>
                <w:lang w:bidi="ar-IQ"/>
              </w:rPr>
            </w:pPr>
            <w:r w:rsidRPr="005107E8">
              <w:rPr>
                <w:rFonts w:ascii="Cambria" w:hAnsi="Cambria" w:cs="Times New Roman"/>
                <w:color w:val="000000"/>
                <w:sz w:val="28"/>
                <w:szCs w:val="28"/>
                <w:rtl/>
                <w:lang w:bidi="ar-IQ"/>
              </w:rPr>
              <w:t>ب2 –</w:t>
            </w:r>
            <w:r w:rsidRPr="005107E8">
              <w:rPr>
                <w:rFonts w:ascii="Cambria" w:hAnsi="Cambria" w:cs="Times New Roman" w:hint="cs"/>
                <w:color w:val="000000"/>
                <w:sz w:val="28"/>
                <w:szCs w:val="28"/>
                <w:rtl/>
                <w:lang w:bidi="ar-IQ"/>
              </w:rPr>
              <w:t xml:space="preserve"> (الاستنتاج) من خلال استقراء النص والتحليل </w:t>
            </w:r>
          </w:p>
          <w:p w:rsidR="005107E8" w:rsidRPr="005107E8" w:rsidRDefault="005107E8" w:rsidP="005107E8">
            <w:pPr>
              <w:shd w:val="clear" w:color="auto" w:fill="FFFFFF"/>
              <w:bidi/>
              <w:spacing w:after="0" w:line="240" w:lineRule="auto"/>
              <w:ind w:left="360"/>
              <w:rPr>
                <w:rFonts w:ascii="Cambria" w:hAnsi="Cambria" w:cs="Times New Roman"/>
                <w:color w:val="000000"/>
                <w:sz w:val="28"/>
                <w:szCs w:val="28"/>
                <w:rtl/>
                <w:lang w:bidi="ar-IQ"/>
              </w:rPr>
            </w:pPr>
            <w:r w:rsidRPr="005107E8">
              <w:rPr>
                <w:rFonts w:ascii="Cambria" w:hAnsi="Cambria" w:cs="Times New Roman"/>
                <w:color w:val="000000"/>
                <w:sz w:val="28"/>
                <w:szCs w:val="28"/>
                <w:rtl/>
                <w:lang w:bidi="ar-IQ"/>
              </w:rPr>
              <w:t xml:space="preserve">ب3 – </w:t>
            </w:r>
            <w:r w:rsidRPr="005107E8">
              <w:rPr>
                <w:rFonts w:ascii="Cambria" w:hAnsi="Cambria" w:cs="Times New Roman" w:hint="cs"/>
                <w:color w:val="000000"/>
                <w:sz w:val="28"/>
                <w:szCs w:val="28"/>
                <w:rtl/>
                <w:lang w:bidi="ar-IQ"/>
              </w:rPr>
              <w:t xml:space="preserve">(التكييف القانوني) أن يتمكن الطالب من تكييف النص والقرارات </w:t>
            </w:r>
            <w:r w:rsidR="00DF1FA0">
              <w:rPr>
                <w:rFonts w:ascii="Cambria" w:hAnsi="Cambria" w:cs="Times New Roman" w:hint="cs"/>
                <w:color w:val="000000"/>
                <w:sz w:val="28"/>
                <w:szCs w:val="28"/>
                <w:rtl/>
                <w:lang w:bidi="ar-IQ"/>
              </w:rPr>
              <w:t xml:space="preserve">القضائية </w:t>
            </w:r>
          </w:p>
          <w:p w:rsidR="005107E8" w:rsidRPr="005107E8" w:rsidRDefault="005107E8" w:rsidP="005107E8">
            <w:pPr>
              <w:shd w:val="clear" w:color="auto" w:fill="FFFFFF"/>
              <w:bidi/>
              <w:spacing w:after="0" w:line="240" w:lineRule="auto"/>
              <w:ind w:left="360"/>
              <w:rPr>
                <w:rFonts w:ascii="Cambria" w:hAnsi="Cambria" w:cs="Times New Roman"/>
                <w:color w:val="000000"/>
                <w:sz w:val="28"/>
                <w:szCs w:val="28"/>
                <w:rtl/>
                <w:lang w:bidi="ar-IQ"/>
              </w:rPr>
            </w:pPr>
            <w:r w:rsidRPr="005107E8">
              <w:rPr>
                <w:rFonts w:ascii="Cambria" w:hAnsi="Cambria" w:cs="Times New Roman"/>
                <w:color w:val="000000"/>
                <w:sz w:val="28"/>
                <w:szCs w:val="28"/>
                <w:rtl/>
                <w:lang w:bidi="ar-IQ"/>
              </w:rPr>
              <w:t>ب4</w:t>
            </w:r>
            <w:r w:rsidRPr="005107E8">
              <w:rPr>
                <w:rFonts w:ascii="Cambria" w:hAnsi="Cambria" w:cs="Times New Roman" w:hint="cs"/>
                <w:color w:val="000000"/>
                <w:sz w:val="28"/>
                <w:szCs w:val="28"/>
                <w:rtl/>
                <w:lang w:bidi="ar-IQ"/>
              </w:rPr>
              <w:t xml:space="preserve">_ (استخدام التكنلوجيا ) في الاطلاع على المحاضرات والقوانين المستحدثة </w:t>
            </w:r>
            <w:proofErr w:type="spellStart"/>
            <w:r w:rsidRPr="005107E8">
              <w:rPr>
                <w:rFonts w:ascii="Cambria" w:hAnsi="Cambria" w:cs="Times New Roman" w:hint="cs"/>
                <w:color w:val="000000"/>
                <w:sz w:val="28"/>
                <w:szCs w:val="28"/>
                <w:rtl/>
                <w:lang w:bidi="ar-IQ"/>
              </w:rPr>
              <w:t>عبرالانترنيت</w:t>
            </w:r>
            <w:proofErr w:type="spellEnd"/>
          </w:p>
          <w:p w:rsidR="00516762" w:rsidRPr="005A12C8" w:rsidRDefault="00516762" w:rsidP="005A12C8">
            <w:pPr>
              <w:bidi/>
              <w:spacing w:after="0" w:line="240" w:lineRule="auto"/>
              <w:ind w:left="612"/>
              <w:jc w:val="both"/>
              <w:rPr>
                <w:rFonts w:ascii="Cambria" w:eastAsia="Cambria" w:hAnsi="Cambria" w:cs="Cambria"/>
                <w:color w:val="000000"/>
                <w:sz w:val="28"/>
                <w:szCs w:val="28"/>
              </w:rPr>
            </w:pPr>
          </w:p>
        </w:tc>
      </w:tr>
      <w:tr w:rsidR="00516762">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516762" w:rsidRPr="005A12C8" w:rsidRDefault="00992A63">
            <w:pPr>
              <w:bidi/>
              <w:spacing w:after="0" w:line="240" w:lineRule="auto"/>
              <w:ind w:left="360"/>
              <w:jc w:val="both"/>
              <w:rPr>
                <w:rFonts w:ascii="Cambria" w:eastAsia="Cambria" w:hAnsi="Cambria" w:cs="Cambria"/>
                <w:color w:val="000000"/>
                <w:sz w:val="28"/>
                <w:szCs w:val="28"/>
              </w:rPr>
            </w:pPr>
            <w:r w:rsidRPr="005A12C8">
              <w:rPr>
                <w:rFonts w:ascii="Cambria" w:eastAsia="Cambria" w:hAnsi="Cambria" w:cs="Times New Roman"/>
                <w:color w:val="000000"/>
                <w:sz w:val="28"/>
                <w:szCs w:val="28"/>
                <w:rtl/>
              </w:rPr>
              <w:t xml:space="preserve">     طرائق التعليم والتعلم </w:t>
            </w:r>
          </w:p>
        </w:tc>
      </w:tr>
      <w:tr w:rsidR="00516762">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5107E8" w:rsidRPr="005107E8" w:rsidRDefault="005107E8" w:rsidP="005107E8">
            <w:pPr>
              <w:numPr>
                <w:ilvl w:val="0"/>
                <w:numId w:val="6"/>
              </w:numPr>
              <w:shd w:val="clear" w:color="auto" w:fill="FFFFFF"/>
              <w:autoSpaceDE w:val="0"/>
              <w:autoSpaceDN w:val="0"/>
              <w:bidi/>
              <w:adjustRightInd w:val="0"/>
              <w:spacing w:after="0" w:line="240" w:lineRule="auto"/>
              <w:rPr>
                <w:rFonts w:ascii="Cambria" w:hAnsi="Cambria" w:cs="Times New Roman"/>
                <w:color w:val="000000"/>
                <w:sz w:val="28"/>
                <w:szCs w:val="28"/>
                <w:lang w:bidi="ar-IQ"/>
              </w:rPr>
            </w:pPr>
            <w:r w:rsidRPr="005107E8">
              <w:rPr>
                <w:rFonts w:ascii="Cambria" w:hAnsi="Cambria" w:cs="Times New Roman" w:hint="cs"/>
                <w:color w:val="000000"/>
                <w:sz w:val="28"/>
                <w:szCs w:val="28"/>
                <w:rtl/>
                <w:lang w:bidi="ar-IQ"/>
              </w:rPr>
              <w:t>إلقاء المحاضرات النظرية مع عرض المادة للطالب أثناء إلقاءها</w:t>
            </w:r>
          </w:p>
          <w:p w:rsidR="005107E8" w:rsidRPr="005107E8" w:rsidRDefault="005107E8" w:rsidP="005107E8">
            <w:pPr>
              <w:numPr>
                <w:ilvl w:val="0"/>
                <w:numId w:val="6"/>
              </w:numPr>
              <w:shd w:val="clear" w:color="auto" w:fill="FFFFFF"/>
              <w:autoSpaceDE w:val="0"/>
              <w:autoSpaceDN w:val="0"/>
              <w:bidi/>
              <w:adjustRightInd w:val="0"/>
              <w:spacing w:after="0" w:line="240" w:lineRule="auto"/>
              <w:rPr>
                <w:rFonts w:ascii="Cambria" w:hAnsi="Cambria" w:cs="Times New Roman"/>
                <w:color w:val="000000"/>
                <w:sz w:val="28"/>
                <w:szCs w:val="28"/>
                <w:lang w:bidi="ar-IQ"/>
              </w:rPr>
            </w:pPr>
            <w:r w:rsidRPr="005107E8">
              <w:rPr>
                <w:rFonts w:ascii="Cambria" w:hAnsi="Cambria" w:cs="Times New Roman" w:hint="cs"/>
                <w:color w:val="000000"/>
                <w:sz w:val="28"/>
                <w:szCs w:val="28"/>
                <w:rtl/>
                <w:lang w:bidi="ar-IQ"/>
              </w:rPr>
              <w:t xml:space="preserve">التكليف بأعداد أوراق عمل </w:t>
            </w:r>
            <w:r w:rsidRPr="005107E8">
              <w:rPr>
                <w:rFonts w:ascii="Cambria" w:hAnsi="Cambria" w:cs="Times New Roman" w:hint="eastAsia"/>
                <w:color w:val="000000"/>
                <w:sz w:val="28"/>
                <w:szCs w:val="28"/>
                <w:rtl/>
                <w:lang w:bidi="ar-IQ"/>
              </w:rPr>
              <w:t>أو</w:t>
            </w:r>
            <w:r w:rsidRPr="005107E8">
              <w:rPr>
                <w:rFonts w:ascii="Cambria" w:hAnsi="Cambria" w:cs="Times New Roman" w:hint="cs"/>
                <w:color w:val="000000"/>
                <w:sz w:val="28"/>
                <w:szCs w:val="28"/>
                <w:rtl/>
                <w:lang w:bidi="ar-IQ"/>
              </w:rPr>
              <w:t xml:space="preserve"> تقرير بعد انتهاء من موضوع معين يحتاج تطبيق </w:t>
            </w:r>
          </w:p>
          <w:p w:rsidR="005107E8" w:rsidRDefault="005107E8" w:rsidP="005107E8">
            <w:pPr>
              <w:numPr>
                <w:ilvl w:val="0"/>
                <w:numId w:val="6"/>
              </w:numPr>
              <w:shd w:val="clear" w:color="auto" w:fill="FFFFFF"/>
              <w:autoSpaceDE w:val="0"/>
              <w:autoSpaceDN w:val="0"/>
              <w:bidi/>
              <w:adjustRightInd w:val="0"/>
              <w:spacing w:after="0" w:line="240" w:lineRule="auto"/>
              <w:rPr>
                <w:rFonts w:ascii="Cambria" w:hAnsi="Cambria" w:cs="Times New Roman"/>
                <w:color w:val="000000"/>
                <w:sz w:val="28"/>
                <w:szCs w:val="28"/>
                <w:lang w:bidi="ar-IQ"/>
              </w:rPr>
            </w:pPr>
            <w:r w:rsidRPr="005107E8">
              <w:rPr>
                <w:rFonts w:ascii="Cambria" w:hAnsi="Cambria" w:cs="Times New Roman" w:hint="cs"/>
                <w:color w:val="000000"/>
                <w:sz w:val="28"/>
                <w:szCs w:val="28"/>
                <w:rtl/>
                <w:lang w:bidi="ar-IQ"/>
              </w:rPr>
              <w:t>طرح أسئلة تطبيقيه من الواقع العملي في ضوء موضوع الدراسة وإيجاد التكييف القانوني لها</w:t>
            </w:r>
          </w:p>
          <w:p w:rsidR="005107E8" w:rsidRPr="005107E8" w:rsidRDefault="005107E8" w:rsidP="005107E8">
            <w:pPr>
              <w:pStyle w:val="ab"/>
              <w:numPr>
                <w:ilvl w:val="0"/>
                <w:numId w:val="6"/>
              </w:numPr>
              <w:shd w:val="clear" w:color="auto" w:fill="FFFFFF"/>
              <w:autoSpaceDE w:val="0"/>
              <w:autoSpaceDN w:val="0"/>
              <w:bidi/>
              <w:adjustRightInd w:val="0"/>
              <w:spacing w:after="0" w:line="240" w:lineRule="auto"/>
              <w:rPr>
                <w:rFonts w:ascii="Cambria" w:hAnsi="Cambria" w:cs="Times New Roman"/>
                <w:color w:val="000000"/>
                <w:sz w:val="28"/>
                <w:szCs w:val="28"/>
                <w:rtl/>
                <w:lang w:bidi="ar-IQ"/>
              </w:rPr>
            </w:pPr>
            <w:r w:rsidRPr="005107E8">
              <w:rPr>
                <w:rFonts w:ascii="Cambria" w:hAnsi="Cambria" w:cs="Times New Roman" w:hint="cs"/>
                <w:color w:val="000000"/>
                <w:sz w:val="28"/>
                <w:szCs w:val="28"/>
                <w:rtl/>
                <w:lang w:bidi="ar-IQ"/>
              </w:rPr>
              <w:t>جعل وقت مخصص لطرح أسئلة بعد الانتهاء من شرح كل فقرة قبل الانتقال إلى غيرها</w:t>
            </w:r>
          </w:p>
          <w:p w:rsidR="00516762" w:rsidRPr="005A12C8" w:rsidRDefault="005A12C8" w:rsidP="005A12C8">
            <w:pPr>
              <w:shd w:val="clear" w:color="auto" w:fill="FFFFFF"/>
              <w:autoSpaceDE w:val="0"/>
              <w:autoSpaceDN w:val="0"/>
              <w:bidi/>
              <w:adjustRightInd w:val="0"/>
              <w:spacing w:after="0" w:line="240" w:lineRule="auto"/>
              <w:ind w:left="360"/>
              <w:rPr>
                <w:rFonts w:ascii="Cambria" w:hAnsi="Cambria" w:cs="Times New Roman"/>
                <w:color w:val="000000"/>
                <w:sz w:val="24"/>
                <w:szCs w:val="24"/>
                <w:lang w:bidi="ar-IQ"/>
              </w:rPr>
            </w:pPr>
            <w:r w:rsidRPr="005A12C8">
              <w:rPr>
                <w:rFonts w:ascii="Cambria" w:hAnsi="Cambria" w:cs="Times New Roman" w:hint="cs"/>
                <w:color w:val="000000"/>
                <w:sz w:val="24"/>
                <w:szCs w:val="24"/>
                <w:rtl/>
                <w:lang w:bidi="ar-IQ"/>
              </w:rPr>
              <w:t xml:space="preserve"> </w:t>
            </w:r>
          </w:p>
        </w:tc>
      </w:tr>
      <w:tr w:rsidR="00516762">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516762" w:rsidRPr="005A12C8" w:rsidRDefault="00992A63">
            <w:pPr>
              <w:bidi/>
              <w:spacing w:after="0" w:line="240" w:lineRule="auto"/>
              <w:ind w:left="360"/>
              <w:jc w:val="both"/>
              <w:rPr>
                <w:rFonts w:ascii="Cambria" w:eastAsia="Cambria" w:hAnsi="Cambria" w:cs="Cambria"/>
                <w:color w:val="000000"/>
                <w:sz w:val="28"/>
                <w:szCs w:val="28"/>
              </w:rPr>
            </w:pPr>
            <w:r w:rsidRPr="005A12C8">
              <w:rPr>
                <w:rFonts w:ascii="Cambria" w:eastAsia="Cambria" w:hAnsi="Cambria" w:cs="Times New Roman"/>
                <w:color w:val="000000"/>
                <w:sz w:val="28"/>
                <w:szCs w:val="28"/>
                <w:rtl/>
              </w:rPr>
              <w:t xml:space="preserve">     طرائق التقييم </w:t>
            </w:r>
          </w:p>
        </w:tc>
      </w:tr>
      <w:tr w:rsidR="00516762">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CB69D2" w:rsidRPr="00CB69D2" w:rsidRDefault="00CB69D2" w:rsidP="00CB69D2">
            <w:pPr>
              <w:numPr>
                <w:ilvl w:val="0"/>
                <w:numId w:val="7"/>
              </w:numPr>
              <w:shd w:val="clear" w:color="auto" w:fill="FFFFFF"/>
              <w:autoSpaceDE w:val="0"/>
              <w:autoSpaceDN w:val="0"/>
              <w:bidi/>
              <w:adjustRightInd w:val="0"/>
              <w:spacing w:after="0" w:line="240" w:lineRule="auto"/>
              <w:rPr>
                <w:rFonts w:ascii="Cambria" w:hAnsi="Cambria" w:cs="Times New Roman"/>
                <w:color w:val="000000"/>
                <w:sz w:val="28"/>
                <w:szCs w:val="28"/>
                <w:lang w:bidi="ar-IQ"/>
              </w:rPr>
            </w:pPr>
            <w:r w:rsidRPr="00CB69D2">
              <w:rPr>
                <w:rFonts w:ascii="Cambria" w:hAnsi="Cambria" w:cs="Times New Roman" w:hint="cs"/>
                <w:color w:val="000000"/>
                <w:sz w:val="28"/>
                <w:szCs w:val="28"/>
                <w:rtl/>
                <w:lang w:bidi="ar-IQ"/>
              </w:rPr>
              <w:t xml:space="preserve">الإجابة عن الأسئلة المطروحة أثناء المحاضرة </w:t>
            </w:r>
          </w:p>
          <w:p w:rsidR="00CB69D2" w:rsidRPr="00CB69D2" w:rsidRDefault="00CB69D2" w:rsidP="00CB69D2">
            <w:pPr>
              <w:numPr>
                <w:ilvl w:val="0"/>
                <w:numId w:val="7"/>
              </w:numPr>
              <w:shd w:val="clear" w:color="auto" w:fill="FFFFFF"/>
              <w:autoSpaceDE w:val="0"/>
              <w:autoSpaceDN w:val="0"/>
              <w:bidi/>
              <w:adjustRightInd w:val="0"/>
              <w:spacing w:after="0" w:line="240" w:lineRule="auto"/>
              <w:rPr>
                <w:rFonts w:ascii="Cambria" w:hAnsi="Cambria" w:cs="Times New Roman"/>
                <w:color w:val="000000"/>
                <w:sz w:val="28"/>
                <w:szCs w:val="28"/>
                <w:lang w:bidi="ar-IQ"/>
              </w:rPr>
            </w:pPr>
            <w:r w:rsidRPr="00CB69D2">
              <w:rPr>
                <w:rFonts w:ascii="Cambria" w:hAnsi="Cambria" w:cs="Times New Roman" w:hint="cs"/>
                <w:color w:val="000000"/>
                <w:sz w:val="28"/>
                <w:szCs w:val="28"/>
                <w:rtl/>
                <w:lang w:bidi="ar-IQ"/>
              </w:rPr>
              <w:t>الحضور اليومي وإنجاز أوراق العمل أو التقرير</w:t>
            </w:r>
          </w:p>
          <w:p w:rsidR="00CB69D2" w:rsidRPr="00CB69D2" w:rsidRDefault="00CB69D2" w:rsidP="00CB69D2">
            <w:pPr>
              <w:numPr>
                <w:ilvl w:val="0"/>
                <w:numId w:val="7"/>
              </w:numPr>
              <w:shd w:val="clear" w:color="auto" w:fill="FFFFFF"/>
              <w:autoSpaceDE w:val="0"/>
              <w:autoSpaceDN w:val="0"/>
              <w:bidi/>
              <w:adjustRightInd w:val="0"/>
              <w:spacing w:after="0" w:line="240" w:lineRule="auto"/>
              <w:rPr>
                <w:rFonts w:ascii="Cambria" w:hAnsi="Cambria" w:cs="Times New Roman"/>
                <w:color w:val="000000"/>
                <w:sz w:val="28"/>
                <w:szCs w:val="28"/>
                <w:lang w:bidi="ar-IQ"/>
              </w:rPr>
            </w:pPr>
            <w:r w:rsidRPr="00CB69D2">
              <w:rPr>
                <w:rFonts w:ascii="Cambria" w:hAnsi="Cambria" w:cs="Times New Roman" w:hint="cs"/>
                <w:color w:val="000000"/>
                <w:sz w:val="28"/>
                <w:szCs w:val="28"/>
                <w:rtl/>
                <w:lang w:bidi="ar-IQ"/>
              </w:rPr>
              <w:t>اختبارات يومية يكون حلها ذاتيا (الكتاب المفتوح)</w:t>
            </w:r>
          </w:p>
          <w:p w:rsidR="00516762" w:rsidRPr="005A12C8" w:rsidRDefault="00516762" w:rsidP="005A12C8">
            <w:pPr>
              <w:shd w:val="clear" w:color="auto" w:fill="FFFFFF"/>
              <w:autoSpaceDE w:val="0"/>
              <w:autoSpaceDN w:val="0"/>
              <w:bidi/>
              <w:adjustRightInd w:val="0"/>
              <w:spacing w:after="0" w:line="240" w:lineRule="auto"/>
              <w:ind w:left="360"/>
              <w:rPr>
                <w:rFonts w:ascii="Cambria" w:hAnsi="Cambria" w:cs="Times New Roman"/>
                <w:color w:val="000000"/>
                <w:sz w:val="28"/>
                <w:szCs w:val="28"/>
                <w:lang w:bidi="ar-IQ"/>
              </w:rPr>
            </w:pPr>
          </w:p>
        </w:tc>
      </w:tr>
      <w:tr w:rsidR="00516762">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516762" w:rsidRDefault="00992A6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الوجدانية والقيمية</w:t>
            </w:r>
          </w:p>
          <w:p w:rsidR="00CB69D2" w:rsidRPr="00CB69D2" w:rsidRDefault="00992A63" w:rsidP="00CB69D2">
            <w:pPr>
              <w:bidi/>
              <w:spacing w:after="0" w:line="240" w:lineRule="auto"/>
              <w:ind w:left="612"/>
              <w:jc w:val="both"/>
              <w:rPr>
                <w:rFonts w:ascii="Cambria" w:eastAsia="Cambria" w:hAnsi="Cambria" w:cs="Cambria"/>
                <w:color w:val="000000"/>
                <w:sz w:val="28"/>
                <w:szCs w:val="28"/>
                <w:rtl/>
                <w:lang w:bidi="ar-IQ"/>
              </w:rPr>
            </w:pPr>
            <w:r>
              <w:rPr>
                <w:rFonts w:ascii="Cambria" w:eastAsia="Cambria" w:hAnsi="Cambria" w:cs="Times New Roman"/>
                <w:color w:val="000000"/>
                <w:sz w:val="28"/>
                <w:szCs w:val="28"/>
                <w:rtl/>
              </w:rPr>
              <w:t>ج</w:t>
            </w:r>
            <w:r>
              <w:rPr>
                <w:rFonts w:ascii="Cambria" w:eastAsia="Cambria" w:hAnsi="Cambria" w:cs="Cambria"/>
                <w:color w:val="000000"/>
                <w:sz w:val="28"/>
                <w:szCs w:val="28"/>
                <w:rtl/>
              </w:rPr>
              <w:t>1-</w:t>
            </w:r>
            <w:r w:rsidR="00CB69D2" w:rsidRPr="00CB69D2">
              <w:rPr>
                <w:rFonts w:ascii="Cambria" w:eastAsia="Cambria" w:hAnsi="Cambria" w:cs="Cambria" w:hint="cs"/>
                <w:color w:val="000000"/>
                <w:sz w:val="28"/>
                <w:szCs w:val="28"/>
                <w:rtl/>
                <w:lang w:bidi="ar-IQ"/>
              </w:rPr>
              <w:t>(</w:t>
            </w:r>
            <w:r w:rsidR="00CB69D2" w:rsidRPr="00CB69D2">
              <w:rPr>
                <w:rFonts w:ascii="Times New Roman" w:eastAsia="Cambria" w:hAnsi="Times New Roman" w:cs="Times New Roman" w:hint="cs"/>
                <w:color w:val="000000"/>
                <w:sz w:val="28"/>
                <w:szCs w:val="28"/>
                <w:rtl/>
                <w:lang w:bidi="ar-IQ"/>
              </w:rPr>
              <w:t>القدوة</w:t>
            </w:r>
            <w:r w:rsidR="00CB69D2" w:rsidRPr="00CB69D2">
              <w:rPr>
                <w:rFonts w:ascii="Cambria" w:eastAsia="Cambria" w:hAnsi="Cambria" w:cs="Cambria" w:hint="cs"/>
                <w:color w:val="000000"/>
                <w:sz w:val="28"/>
                <w:szCs w:val="28"/>
                <w:rtl/>
                <w:lang w:bidi="ar-IQ"/>
              </w:rPr>
              <w:t xml:space="preserve"> </w:t>
            </w:r>
            <w:r w:rsidR="00CB69D2" w:rsidRPr="00CB69D2">
              <w:rPr>
                <w:rFonts w:ascii="Times New Roman" w:eastAsia="Cambria" w:hAnsi="Times New Roman" w:cs="Times New Roman" w:hint="cs"/>
                <w:color w:val="000000"/>
                <w:sz w:val="28"/>
                <w:szCs w:val="28"/>
                <w:rtl/>
                <w:lang w:bidi="ar-IQ"/>
              </w:rPr>
              <w:t>الحسنة</w:t>
            </w:r>
            <w:r w:rsidR="00CB69D2" w:rsidRPr="00CB69D2">
              <w:rPr>
                <w:rFonts w:ascii="Cambria" w:eastAsia="Cambria" w:hAnsi="Cambria" w:cs="Cambria" w:hint="cs"/>
                <w:color w:val="000000"/>
                <w:sz w:val="28"/>
                <w:szCs w:val="28"/>
                <w:rtl/>
                <w:lang w:bidi="ar-IQ"/>
              </w:rPr>
              <w:t>)</w:t>
            </w:r>
            <w:r w:rsidR="00CB69D2" w:rsidRPr="00CB69D2">
              <w:rPr>
                <w:rFonts w:ascii="Times New Roman" w:eastAsia="Cambria" w:hAnsi="Times New Roman" w:cs="Times New Roman" w:hint="cs"/>
                <w:color w:val="000000"/>
                <w:sz w:val="28"/>
                <w:szCs w:val="28"/>
                <w:rtl/>
                <w:lang w:bidi="ar-IQ"/>
              </w:rPr>
              <w:t>الالتزام</w:t>
            </w:r>
            <w:r w:rsidR="00CB69D2" w:rsidRPr="00CB69D2">
              <w:rPr>
                <w:rFonts w:ascii="Cambria" w:eastAsia="Cambria" w:hAnsi="Cambria" w:cs="Cambria" w:hint="cs"/>
                <w:color w:val="000000"/>
                <w:sz w:val="28"/>
                <w:szCs w:val="28"/>
                <w:rtl/>
                <w:lang w:bidi="ar-IQ"/>
              </w:rPr>
              <w:t xml:space="preserve"> </w:t>
            </w:r>
            <w:r w:rsidR="00CB69D2" w:rsidRPr="00CB69D2">
              <w:rPr>
                <w:rFonts w:ascii="Times New Roman" w:eastAsia="Cambria" w:hAnsi="Times New Roman" w:cs="Times New Roman" w:hint="cs"/>
                <w:color w:val="000000"/>
                <w:sz w:val="28"/>
                <w:szCs w:val="28"/>
                <w:rtl/>
                <w:lang w:bidi="ar-IQ"/>
              </w:rPr>
              <w:t>الشخصي</w:t>
            </w:r>
            <w:r w:rsidR="00CB69D2" w:rsidRPr="00CB69D2">
              <w:rPr>
                <w:rFonts w:ascii="Cambria" w:eastAsia="Cambria" w:hAnsi="Cambria" w:cs="Cambria" w:hint="cs"/>
                <w:color w:val="000000"/>
                <w:sz w:val="28"/>
                <w:szCs w:val="28"/>
                <w:rtl/>
                <w:lang w:bidi="ar-IQ"/>
              </w:rPr>
              <w:t xml:space="preserve"> </w:t>
            </w:r>
            <w:r w:rsidR="00CB69D2" w:rsidRPr="00CB69D2">
              <w:rPr>
                <w:rFonts w:ascii="Times New Roman" w:eastAsia="Cambria" w:hAnsi="Times New Roman" w:cs="Times New Roman" w:hint="cs"/>
                <w:color w:val="000000"/>
                <w:sz w:val="28"/>
                <w:szCs w:val="28"/>
                <w:rtl/>
                <w:lang w:bidi="ar-IQ"/>
              </w:rPr>
              <w:t>إلي</w:t>
            </w:r>
            <w:r w:rsidR="00CB69D2" w:rsidRPr="00CB69D2">
              <w:rPr>
                <w:rFonts w:ascii="Cambria" w:eastAsia="Cambria" w:hAnsi="Cambria" w:cs="Cambria" w:hint="cs"/>
                <w:color w:val="000000"/>
                <w:sz w:val="28"/>
                <w:szCs w:val="28"/>
                <w:rtl/>
                <w:lang w:bidi="ar-IQ"/>
              </w:rPr>
              <w:t xml:space="preserve"> </w:t>
            </w:r>
            <w:r w:rsidR="00CB69D2" w:rsidRPr="00CB69D2">
              <w:rPr>
                <w:rFonts w:ascii="Times New Roman" w:eastAsia="Cambria" w:hAnsi="Times New Roman" w:cs="Times New Roman" w:hint="cs"/>
                <w:color w:val="000000"/>
                <w:sz w:val="28"/>
                <w:szCs w:val="28"/>
                <w:rtl/>
                <w:lang w:bidi="ar-IQ"/>
              </w:rPr>
              <w:t>يعد</w:t>
            </w:r>
            <w:r w:rsidR="00CB69D2" w:rsidRPr="00CB69D2">
              <w:rPr>
                <w:rFonts w:ascii="Cambria" w:eastAsia="Cambria" w:hAnsi="Cambria" w:cs="Cambria" w:hint="cs"/>
                <w:color w:val="000000"/>
                <w:sz w:val="28"/>
                <w:szCs w:val="28"/>
                <w:rtl/>
                <w:lang w:bidi="ar-IQ"/>
              </w:rPr>
              <w:t xml:space="preserve"> </w:t>
            </w:r>
            <w:r w:rsidR="00CB69D2" w:rsidRPr="00CB69D2">
              <w:rPr>
                <w:rFonts w:ascii="Times New Roman" w:eastAsia="Cambria" w:hAnsi="Times New Roman" w:cs="Times New Roman" w:hint="cs"/>
                <w:color w:val="000000"/>
                <w:sz w:val="28"/>
                <w:szCs w:val="28"/>
                <w:rtl/>
                <w:lang w:bidi="ar-IQ"/>
              </w:rPr>
              <w:t>مؤشرا</w:t>
            </w:r>
            <w:r w:rsidR="00CB69D2" w:rsidRPr="00CB69D2">
              <w:rPr>
                <w:rFonts w:ascii="Cambria" w:eastAsia="Cambria" w:hAnsi="Cambria" w:cs="Cambria" w:hint="cs"/>
                <w:color w:val="000000"/>
                <w:sz w:val="28"/>
                <w:szCs w:val="28"/>
                <w:rtl/>
                <w:lang w:bidi="ar-IQ"/>
              </w:rPr>
              <w:t xml:space="preserve"> </w:t>
            </w:r>
            <w:r w:rsidR="00CB69D2" w:rsidRPr="00CB69D2">
              <w:rPr>
                <w:rFonts w:ascii="Times New Roman" w:eastAsia="Cambria" w:hAnsi="Times New Roman" w:cs="Times New Roman" w:hint="cs"/>
                <w:color w:val="000000"/>
                <w:sz w:val="28"/>
                <w:szCs w:val="28"/>
                <w:rtl/>
                <w:lang w:bidi="ar-IQ"/>
              </w:rPr>
              <w:t>للطالب</w:t>
            </w:r>
            <w:r w:rsidR="00CB69D2" w:rsidRPr="00CB69D2">
              <w:rPr>
                <w:rFonts w:ascii="Cambria" w:eastAsia="Cambria" w:hAnsi="Cambria" w:cs="Cambria" w:hint="cs"/>
                <w:color w:val="000000"/>
                <w:sz w:val="28"/>
                <w:szCs w:val="28"/>
                <w:rtl/>
                <w:lang w:bidi="ar-IQ"/>
              </w:rPr>
              <w:t xml:space="preserve"> </w:t>
            </w:r>
            <w:r w:rsidR="00CB69D2" w:rsidRPr="00CB69D2">
              <w:rPr>
                <w:rFonts w:ascii="Times New Roman" w:eastAsia="Cambria" w:hAnsi="Times New Roman" w:cs="Times New Roman" w:hint="cs"/>
                <w:color w:val="000000"/>
                <w:sz w:val="28"/>
                <w:szCs w:val="28"/>
                <w:rtl/>
                <w:lang w:bidi="ar-IQ"/>
              </w:rPr>
              <w:t>بالالتزام</w:t>
            </w:r>
            <w:r w:rsidR="00CB69D2" w:rsidRPr="00CB69D2">
              <w:rPr>
                <w:rFonts w:ascii="Cambria" w:eastAsia="Cambria" w:hAnsi="Cambria" w:cs="Cambria" w:hint="cs"/>
                <w:color w:val="000000"/>
                <w:sz w:val="28"/>
                <w:szCs w:val="28"/>
                <w:rtl/>
                <w:lang w:bidi="ar-IQ"/>
              </w:rPr>
              <w:t xml:space="preserve"> </w:t>
            </w:r>
            <w:r w:rsidR="00CB69D2" w:rsidRPr="00CB69D2">
              <w:rPr>
                <w:rFonts w:ascii="Times New Roman" w:eastAsia="Cambria" w:hAnsi="Times New Roman" w:cs="Times New Roman" w:hint="cs"/>
                <w:color w:val="000000"/>
                <w:sz w:val="28"/>
                <w:szCs w:val="28"/>
                <w:rtl/>
                <w:lang w:bidi="ar-IQ"/>
              </w:rPr>
              <w:t>بالوقت</w:t>
            </w:r>
            <w:r w:rsidR="00CB69D2" w:rsidRPr="00CB69D2">
              <w:rPr>
                <w:rFonts w:ascii="Cambria" w:eastAsia="Cambria" w:hAnsi="Cambria" w:cs="Cambria" w:hint="cs"/>
                <w:color w:val="000000"/>
                <w:sz w:val="28"/>
                <w:szCs w:val="28"/>
                <w:rtl/>
                <w:lang w:bidi="ar-IQ"/>
              </w:rPr>
              <w:t xml:space="preserve"> </w:t>
            </w:r>
            <w:r w:rsidR="00CB69D2" w:rsidRPr="00CB69D2">
              <w:rPr>
                <w:rFonts w:ascii="Times New Roman" w:eastAsia="Cambria" w:hAnsi="Times New Roman" w:cs="Times New Roman" w:hint="cs"/>
                <w:color w:val="000000"/>
                <w:sz w:val="28"/>
                <w:szCs w:val="28"/>
                <w:rtl/>
                <w:lang w:bidi="ar-IQ"/>
              </w:rPr>
              <w:t>والسلوك</w:t>
            </w:r>
            <w:r w:rsidR="00CB69D2" w:rsidRPr="00CB69D2">
              <w:rPr>
                <w:rFonts w:ascii="Cambria" w:eastAsia="Cambria" w:hAnsi="Cambria" w:cs="Cambria" w:hint="cs"/>
                <w:color w:val="000000"/>
                <w:sz w:val="28"/>
                <w:szCs w:val="28"/>
                <w:rtl/>
                <w:lang w:bidi="ar-IQ"/>
              </w:rPr>
              <w:t xml:space="preserve"> </w:t>
            </w:r>
            <w:r w:rsidR="00CB69D2" w:rsidRPr="00CB69D2">
              <w:rPr>
                <w:rFonts w:ascii="Times New Roman" w:eastAsia="Cambria" w:hAnsi="Times New Roman" w:cs="Times New Roman" w:hint="cs"/>
                <w:color w:val="000000"/>
                <w:sz w:val="28"/>
                <w:szCs w:val="28"/>
                <w:rtl/>
                <w:lang w:bidi="ar-IQ"/>
              </w:rPr>
              <w:t>والخ</w:t>
            </w:r>
            <w:r w:rsidR="00CB69D2" w:rsidRPr="00CB69D2">
              <w:rPr>
                <w:rFonts w:ascii="Cambria" w:eastAsia="Cambria" w:hAnsi="Cambria" w:cs="Cambria" w:hint="cs"/>
                <w:color w:val="000000"/>
                <w:sz w:val="28"/>
                <w:szCs w:val="28"/>
                <w:rtl/>
                <w:lang w:bidi="ar-IQ"/>
              </w:rPr>
              <w:t xml:space="preserve">.... </w:t>
            </w:r>
          </w:p>
          <w:p w:rsidR="00CB69D2" w:rsidRPr="00CB69D2" w:rsidRDefault="00CB69D2" w:rsidP="00CB69D2">
            <w:pPr>
              <w:bidi/>
              <w:spacing w:after="0" w:line="240" w:lineRule="auto"/>
              <w:ind w:left="612"/>
              <w:jc w:val="both"/>
              <w:rPr>
                <w:rFonts w:ascii="Cambria" w:eastAsia="Cambria" w:hAnsi="Cambria" w:cs="Cambria"/>
                <w:color w:val="000000"/>
                <w:sz w:val="28"/>
                <w:szCs w:val="28"/>
                <w:rtl/>
                <w:lang w:bidi="ar-IQ"/>
              </w:rPr>
            </w:pPr>
            <w:r w:rsidRPr="00CB69D2">
              <w:rPr>
                <w:rFonts w:ascii="Times New Roman" w:eastAsia="Cambria" w:hAnsi="Times New Roman" w:cs="Times New Roman" w:hint="cs"/>
                <w:color w:val="000000"/>
                <w:sz w:val="28"/>
                <w:szCs w:val="28"/>
                <w:rtl/>
                <w:lang w:bidi="ar-IQ"/>
              </w:rPr>
              <w:t>ج</w:t>
            </w:r>
            <w:r w:rsidRPr="00CB69D2">
              <w:rPr>
                <w:rFonts w:ascii="Cambria" w:eastAsia="Cambria" w:hAnsi="Cambria" w:cs="Cambria"/>
                <w:color w:val="000000"/>
                <w:sz w:val="28"/>
                <w:szCs w:val="28"/>
                <w:rtl/>
                <w:lang w:bidi="ar-IQ"/>
              </w:rPr>
              <w:t>2-</w:t>
            </w:r>
            <w:r w:rsidRPr="00CB69D2">
              <w:rPr>
                <w:rFonts w:ascii="Cambria" w:eastAsia="Cambria" w:hAnsi="Cambria" w:cs="Cambria" w:hint="cs"/>
                <w:color w:val="000000"/>
                <w:sz w:val="28"/>
                <w:szCs w:val="28"/>
                <w:rtl/>
                <w:lang w:bidi="ar-IQ"/>
              </w:rPr>
              <w:t>(</w:t>
            </w:r>
            <w:r w:rsidRPr="00CB69D2">
              <w:rPr>
                <w:rFonts w:ascii="Times New Roman" w:eastAsia="Cambria" w:hAnsi="Times New Roman" w:cs="Times New Roman" w:hint="cs"/>
                <w:color w:val="000000"/>
                <w:sz w:val="28"/>
                <w:szCs w:val="28"/>
                <w:rtl/>
                <w:lang w:bidi="ar-IQ"/>
              </w:rPr>
              <w:t>الاخلاص</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في</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القاء</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المحاضرة</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يعد</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عاملا</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ايجابيا</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في</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حب</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الطالب</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للمادة</w:t>
            </w:r>
          </w:p>
          <w:p w:rsidR="00CB69D2" w:rsidRPr="00CB69D2" w:rsidRDefault="00CB69D2" w:rsidP="00CB69D2">
            <w:pPr>
              <w:bidi/>
              <w:spacing w:after="0" w:line="240" w:lineRule="auto"/>
              <w:ind w:left="612"/>
              <w:jc w:val="both"/>
              <w:rPr>
                <w:rFonts w:ascii="Cambria" w:eastAsia="Cambria" w:hAnsi="Cambria" w:cs="Cambria"/>
                <w:color w:val="000000"/>
                <w:sz w:val="28"/>
                <w:szCs w:val="28"/>
                <w:rtl/>
                <w:lang w:bidi="ar-IQ"/>
              </w:rPr>
            </w:pPr>
            <w:r w:rsidRPr="00CB69D2">
              <w:rPr>
                <w:rFonts w:ascii="Times New Roman" w:eastAsia="Cambria" w:hAnsi="Times New Roman" w:cs="Times New Roman" w:hint="cs"/>
                <w:color w:val="000000"/>
                <w:sz w:val="28"/>
                <w:szCs w:val="28"/>
                <w:rtl/>
                <w:lang w:bidi="ar-IQ"/>
              </w:rPr>
              <w:t>ج</w:t>
            </w:r>
            <w:r w:rsidRPr="00CB69D2">
              <w:rPr>
                <w:rFonts w:ascii="Cambria" w:eastAsia="Cambria" w:hAnsi="Cambria" w:cs="Cambria"/>
                <w:color w:val="000000"/>
                <w:sz w:val="28"/>
                <w:szCs w:val="28"/>
                <w:rtl/>
                <w:lang w:bidi="ar-IQ"/>
              </w:rPr>
              <w:t>3-</w:t>
            </w:r>
            <w:r w:rsidRPr="00CB69D2">
              <w:rPr>
                <w:rFonts w:ascii="Cambria" w:eastAsia="Cambria" w:hAnsi="Cambria" w:cs="Cambria" w:hint="cs"/>
                <w:color w:val="000000"/>
                <w:sz w:val="28"/>
                <w:szCs w:val="28"/>
                <w:rtl/>
                <w:lang w:bidi="ar-IQ"/>
              </w:rPr>
              <w:t>(</w:t>
            </w:r>
            <w:r w:rsidRPr="00CB69D2">
              <w:rPr>
                <w:rFonts w:ascii="Times New Roman" w:eastAsia="Cambria" w:hAnsi="Times New Roman" w:cs="Times New Roman" w:hint="cs"/>
                <w:color w:val="000000"/>
                <w:sz w:val="28"/>
                <w:szCs w:val="28"/>
                <w:rtl/>
                <w:lang w:bidi="ar-IQ"/>
              </w:rPr>
              <w:t>الثناء</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تشجيع</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الطالب</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والثناء</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عليه</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عند</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المناقشة</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أو</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طرح</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سؤال</w:t>
            </w:r>
          </w:p>
          <w:p w:rsidR="00516762" w:rsidRDefault="00CB69D2" w:rsidP="00CB69D2">
            <w:pPr>
              <w:bidi/>
              <w:spacing w:after="0" w:line="240" w:lineRule="auto"/>
              <w:ind w:left="612"/>
              <w:jc w:val="both"/>
              <w:rPr>
                <w:rFonts w:ascii="Cambria" w:eastAsia="Cambria" w:hAnsi="Cambria" w:cs="Cambria"/>
                <w:color w:val="000000"/>
                <w:sz w:val="28"/>
                <w:szCs w:val="28"/>
              </w:rPr>
            </w:pPr>
            <w:r w:rsidRPr="00CB69D2">
              <w:rPr>
                <w:rFonts w:ascii="Times New Roman" w:eastAsia="Cambria" w:hAnsi="Times New Roman" w:cs="Times New Roman" w:hint="cs"/>
                <w:color w:val="000000"/>
                <w:sz w:val="28"/>
                <w:szCs w:val="28"/>
                <w:rtl/>
                <w:lang w:bidi="ar-IQ"/>
              </w:rPr>
              <w:t>ج</w:t>
            </w:r>
            <w:r w:rsidRPr="00CB69D2">
              <w:rPr>
                <w:rFonts w:ascii="Cambria" w:eastAsia="Cambria" w:hAnsi="Cambria" w:cs="Cambria"/>
                <w:color w:val="000000"/>
                <w:sz w:val="28"/>
                <w:szCs w:val="28"/>
                <w:rtl/>
                <w:lang w:bidi="ar-IQ"/>
              </w:rPr>
              <w:t xml:space="preserve">4- </w:t>
            </w:r>
            <w:r w:rsidRPr="00CB69D2">
              <w:rPr>
                <w:rFonts w:ascii="Cambria" w:eastAsia="Cambria" w:hAnsi="Cambria" w:cs="Cambria" w:hint="cs"/>
                <w:color w:val="000000"/>
                <w:sz w:val="28"/>
                <w:szCs w:val="28"/>
                <w:rtl/>
                <w:lang w:bidi="ar-IQ"/>
              </w:rPr>
              <w:t>(</w:t>
            </w:r>
            <w:r w:rsidRPr="00CB69D2">
              <w:rPr>
                <w:rFonts w:ascii="Times New Roman" w:eastAsia="Cambria" w:hAnsi="Times New Roman" w:cs="Times New Roman" w:hint="cs"/>
                <w:color w:val="000000"/>
                <w:sz w:val="28"/>
                <w:szCs w:val="28"/>
                <w:rtl/>
                <w:lang w:bidi="ar-IQ"/>
              </w:rPr>
              <w:t>الاستماع</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شد</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الطالب</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الى</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المحاضرة</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والاستماع</w:t>
            </w:r>
            <w:r w:rsidRPr="00CB69D2">
              <w:rPr>
                <w:rFonts w:ascii="Cambria" w:eastAsia="Cambria" w:hAnsi="Cambria" w:cs="Cambria" w:hint="cs"/>
                <w:color w:val="000000"/>
                <w:sz w:val="28"/>
                <w:szCs w:val="28"/>
                <w:rtl/>
                <w:lang w:bidi="ar-IQ"/>
              </w:rPr>
              <w:t xml:space="preserve"> </w:t>
            </w:r>
            <w:r w:rsidRPr="00CB69D2">
              <w:rPr>
                <w:rFonts w:ascii="Times New Roman" w:eastAsia="Cambria" w:hAnsi="Times New Roman" w:cs="Times New Roman" w:hint="cs"/>
                <w:color w:val="000000"/>
                <w:sz w:val="28"/>
                <w:szCs w:val="28"/>
                <w:rtl/>
                <w:lang w:bidi="ar-IQ"/>
              </w:rPr>
              <w:t>بإصغاء</w:t>
            </w:r>
          </w:p>
          <w:p w:rsidR="00516762" w:rsidRDefault="00516762" w:rsidP="00CB69D2">
            <w:pPr>
              <w:bidi/>
              <w:spacing w:after="0" w:line="240" w:lineRule="auto"/>
              <w:jc w:val="both"/>
              <w:rPr>
                <w:rFonts w:ascii="Cambria" w:eastAsia="Cambria" w:hAnsi="Cambria" w:cs="Cambria"/>
                <w:color w:val="000000"/>
                <w:sz w:val="28"/>
                <w:szCs w:val="28"/>
              </w:rPr>
            </w:pPr>
          </w:p>
        </w:tc>
      </w:tr>
      <w:tr w:rsidR="00516762">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rsidR="00516762" w:rsidRDefault="00992A63">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516762">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5A12C8" w:rsidRPr="005A12C8" w:rsidRDefault="005A12C8" w:rsidP="005A12C8">
            <w:pPr>
              <w:shd w:val="clear" w:color="auto" w:fill="FFFFFF"/>
              <w:autoSpaceDE w:val="0"/>
              <w:autoSpaceDN w:val="0"/>
              <w:bidi/>
              <w:adjustRightInd w:val="0"/>
              <w:spacing w:after="0" w:line="240" w:lineRule="auto"/>
              <w:ind w:left="360"/>
              <w:rPr>
                <w:rFonts w:ascii="Cambria" w:hAnsi="Cambria" w:cs="Times New Roman"/>
                <w:color w:val="000000"/>
                <w:sz w:val="28"/>
                <w:szCs w:val="28"/>
                <w:rtl/>
                <w:lang w:bidi="ar-IQ"/>
              </w:rPr>
            </w:pPr>
            <w:r w:rsidRPr="005A12C8">
              <w:rPr>
                <w:rFonts w:ascii="Cambria" w:hAnsi="Cambria" w:cs="Times New Roman" w:hint="cs"/>
                <w:color w:val="000000"/>
                <w:sz w:val="28"/>
                <w:szCs w:val="28"/>
                <w:rtl/>
                <w:lang w:bidi="ar-IQ"/>
              </w:rPr>
              <w:t xml:space="preserve">القاء المحاضرات النظرية  مع عرض المادة للطالب  اثناء القاءها </w:t>
            </w:r>
          </w:p>
          <w:p w:rsidR="005A12C8" w:rsidRPr="005A12C8" w:rsidRDefault="005A12C8" w:rsidP="005A12C8">
            <w:pPr>
              <w:shd w:val="clear" w:color="auto" w:fill="FFFFFF"/>
              <w:autoSpaceDE w:val="0"/>
              <w:autoSpaceDN w:val="0"/>
              <w:bidi/>
              <w:adjustRightInd w:val="0"/>
              <w:spacing w:after="0" w:line="240" w:lineRule="auto"/>
              <w:ind w:left="360"/>
              <w:rPr>
                <w:rFonts w:ascii="Cambria" w:hAnsi="Cambria" w:cs="Times New Roman"/>
                <w:color w:val="000000"/>
                <w:sz w:val="28"/>
                <w:szCs w:val="28"/>
                <w:rtl/>
                <w:lang w:bidi="ar-IQ"/>
              </w:rPr>
            </w:pPr>
            <w:r w:rsidRPr="005A12C8">
              <w:rPr>
                <w:rFonts w:ascii="Cambria" w:hAnsi="Cambria" w:cs="Times New Roman" w:hint="cs"/>
                <w:color w:val="000000"/>
                <w:sz w:val="28"/>
                <w:szCs w:val="28"/>
                <w:rtl/>
                <w:lang w:bidi="ar-IQ"/>
              </w:rPr>
              <w:t xml:space="preserve">التكليف بأعداد ورقه عمل او تقرير بعد الانتهاء من موضوع معين </w:t>
            </w:r>
          </w:p>
          <w:p w:rsidR="005A12C8" w:rsidRPr="005A12C8" w:rsidRDefault="005A12C8" w:rsidP="005A12C8">
            <w:pPr>
              <w:shd w:val="clear" w:color="auto" w:fill="FFFFFF"/>
              <w:autoSpaceDE w:val="0"/>
              <w:autoSpaceDN w:val="0"/>
              <w:bidi/>
              <w:adjustRightInd w:val="0"/>
              <w:spacing w:after="0" w:line="240" w:lineRule="auto"/>
              <w:ind w:left="360"/>
              <w:rPr>
                <w:rFonts w:ascii="Cambria" w:hAnsi="Cambria" w:cs="Times New Roman"/>
                <w:color w:val="000000"/>
                <w:sz w:val="28"/>
                <w:szCs w:val="28"/>
                <w:rtl/>
                <w:lang w:bidi="ar-IQ"/>
              </w:rPr>
            </w:pPr>
            <w:r w:rsidRPr="005A12C8">
              <w:rPr>
                <w:rFonts w:ascii="Cambria" w:hAnsi="Cambria" w:cs="Times New Roman" w:hint="cs"/>
                <w:color w:val="000000"/>
                <w:sz w:val="28"/>
                <w:szCs w:val="28"/>
                <w:rtl/>
                <w:lang w:bidi="ar-IQ"/>
              </w:rPr>
              <w:t xml:space="preserve">طرح اسئلة تطبيقيه من الواقع العملي  في ضوء موضوع الدراسة </w:t>
            </w:r>
            <w:r w:rsidRPr="005A12C8">
              <w:rPr>
                <w:rFonts w:ascii="Cambria" w:hAnsi="Cambria" w:cs="Times New Roman" w:hint="eastAsia"/>
                <w:color w:val="000000"/>
                <w:sz w:val="28"/>
                <w:szCs w:val="28"/>
                <w:rtl/>
                <w:lang w:bidi="ar-IQ"/>
              </w:rPr>
              <w:t>وإيجاد</w:t>
            </w:r>
            <w:r w:rsidRPr="005A12C8">
              <w:rPr>
                <w:rFonts w:ascii="Cambria" w:hAnsi="Cambria" w:cs="Times New Roman" w:hint="cs"/>
                <w:color w:val="000000"/>
                <w:sz w:val="28"/>
                <w:szCs w:val="28"/>
                <w:rtl/>
                <w:lang w:bidi="ar-IQ"/>
              </w:rPr>
              <w:t xml:space="preserve"> التكييف القانوني لها  </w:t>
            </w:r>
          </w:p>
          <w:p w:rsidR="00516762" w:rsidRDefault="00516762" w:rsidP="005A12C8">
            <w:pPr>
              <w:bidi/>
              <w:spacing w:after="0" w:line="240" w:lineRule="auto"/>
              <w:jc w:val="both"/>
              <w:rPr>
                <w:rFonts w:ascii="Cambria" w:eastAsia="Cambria" w:hAnsi="Cambria" w:cs="Cambria"/>
                <w:color w:val="000000"/>
                <w:sz w:val="28"/>
                <w:szCs w:val="28"/>
              </w:rPr>
            </w:pPr>
          </w:p>
        </w:tc>
      </w:tr>
      <w:tr w:rsidR="00516762">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rsidR="00516762" w:rsidRDefault="00992A63">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   طرائق التقييم </w:t>
            </w:r>
          </w:p>
        </w:tc>
      </w:tr>
      <w:tr w:rsidR="00516762">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5A12C8" w:rsidRPr="005A12C8" w:rsidRDefault="005A12C8" w:rsidP="005A12C8">
            <w:pPr>
              <w:numPr>
                <w:ilvl w:val="0"/>
                <w:numId w:val="5"/>
              </w:numPr>
              <w:shd w:val="clear" w:color="auto" w:fill="FFFFFF"/>
              <w:autoSpaceDE w:val="0"/>
              <w:autoSpaceDN w:val="0"/>
              <w:bidi/>
              <w:adjustRightInd w:val="0"/>
              <w:spacing w:after="0" w:line="240" w:lineRule="auto"/>
              <w:rPr>
                <w:rFonts w:ascii="Cambria" w:hAnsi="Cambria" w:cs="Times New Roman"/>
                <w:color w:val="000000"/>
                <w:sz w:val="28"/>
                <w:szCs w:val="28"/>
                <w:lang w:bidi="ar-IQ"/>
              </w:rPr>
            </w:pPr>
            <w:r w:rsidRPr="005A12C8">
              <w:rPr>
                <w:rFonts w:ascii="Cambria" w:hAnsi="Cambria" w:cs="Times New Roman" w:hint="cs"/>
                <w:color w:val="000000"/>
                <w:sz w:val="28"/>
                <w:szCs w:val="28"/>
                <w:rtl/>
                <w:lang w:bidi="ar-IQ"/>
              </w:rPr>
              <w:t xml:space="preserve">الإجابة عن الأسئلة المطروحة </w:t>
            </w:r>
          </w:p>
          <w:p w:rsidR="005A12C8" w:rsidRPr="005A12C8" w:rsidRDefault="005A12C8" w:rsidP="005A12C8">
            <w:pPr>
              <w:numPr>
                <w:ilvl w:val="0"/>
                <w:numId w:val="5"/>
              </w:numPr>
              <w:shd w:val="clear" w:color="auto" w:fill="FFFFFF"/>
              <w:autoSpaceDE w:val="0"/>
              <w:autoSpaceDN w:val="0"/>
              <w:bidi/>
              <w:adjustRightInd w:val="0"/>
              <w:spacing w:after="0" w:line="240" w:lineRule="auto"/>
              <w:rPr>
                <w:rFonts w:ascii="Cambria" w:hAnsi="Cambria" w:cs="Times New Roman"/>
                <w:color w:val="000000"/>
                <w:sz w:val="28"/>
                <w:szCs w:val="28"/>
                <w:lang w:bidi="ar-IQ"/>
              </w:rPr>
            </w:pPr>
            <w:r w:rsidRPr="005A12C8">
              <w:rPr>
                <w:rFonts w:ascii="Cambria" w:hAnsi="Cambria" w:cs="Times New Roman" w:hint="cs"/>
                <w:color w:val="000000"/>
                <w:sz w:val="28"/>
                <w:szCs w:val="28"/>
                <w:rtl/>
                <w:lang w:bidi="ar-IQ"/>
              </w:rPr>
              <w:t xml:space="preserve">الحضور اليومي </w:t>
            </w:r>
            <w:r w:rsidRPr="005A12C8">
              <w:rPr>
                <w:rFonts w:ascii="Cambria" w:hAnsi="Cambria" w:cs="Times New Roman" w:hint="eastAsia"/>
                <w:color w:val="000000"/>
                <w:sz w:val="28"/>
                <w:szCs w:val="28"/>
                <w:rtl/>
                <w:lang w:bidi="ar-IQ"/>
              </w:rPr>
              <w:t>و</w:t>
            </w:r>
            <w:r w:rsidRPr="005A12C8">
              <w:rPr>
                <w:rFonts w:ascii="Cambria" w:hAnsi="Cambria" w:cs="Times New Roman" w:hint="cs"/>
                <w:color w:val="000000"/>
                <w:sz w:val="28"/>
                <w:szCs w:val="28"/>
                <w:rtl/>
                <w:lang w:bidi="ar-IQ"/>
              </w:rPr>
              <w:t xml:space="preserve">المشاركة </w:t>
            </w:r>
          </w:p>
          <w:p w:rsidR="005A12C8" w:rsidRPr="005A12C8" w:rsidRDefault="004E4F78" w:rsidP="005A12C8">
            <w:pPr>
              <w:numPr>
                <w:ilvl w:val="0"/>
                <w:numId w:val="5"/>
              </w:numPr>
              <w:shd w:val="clear" w:color="auto" w:fill="FFFFFF"/>
              <w:autoSpaceDE w:val="0"/>
              <w:autoSpaceDN w:val="0"/>
              <w:bidi/>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اختبارات يومية</w:t>
            </w:r>
            <w:r w:rsidR="005A12C8" w:rsidRPr="005A12C8">
              <w:rPr>
                <w:rFonts w:ascii="Cambria" w:hAnsi="Cambria" w:cs="Times New Roman" w:hint="cs"/>
                <w:color w:val="000000"/>
                <w:sz w:val="28"/>
                <w:szCs w:val="28"/>
                <w:rtl/>
                <w:lang w:bidi="ar-IQ"/>
              </w:rPr>
              <w:t xml:space="preserve"> </w:t>
            </w:r>
          </w:p>
          <w:p w:rsidR="005A12C8" w:rsidRPr="005A12C8" w:rsidRDefault="004E4F78" w:rsidP="005A12C8">
            <w:pPr>
              <w:numPr>
                <w:ilvl w:val="0"/>
                <w:numId w:val="5"/>
              </w:numPr>
              <w:shd w:val="clear" w:color="auto" w:fill="FFFFFF"/>
              <w:autoSpaceDE w:val="0"/>
              <w:autoSpaceDN w:val="0"/>
              <w:bidi/>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اختبارات تحريرية</w:t>
            </w:r>
            <w:r w:rsidR="005A12C8" w:rsidRPr="005A12C8">
              <w:rPr>
                <w:rFonts w:ascii="Cambria" w:hAnsi="Cambria" w:cs="Times New Roman" w:hint="cs"/>
                <w:color w:val="000000"/>
                <w:sz w:val="28"/>
                <w:szCs w:val="28"/>
                <w:rtl/>
                <w:lang w:bidi="ar-IQ"/>
              </w:rPr>
              <w:t xml:space="preserve"> </w:t>
            </w:r>
          </w:p>
          <w:p w:rsidR="00516762" w:rsidRDefault="00516762" w:rsidP="005A12C8">
            <w:pPr>
              <w:bidi/>
              <w:spacing w:after="0" w:line="240" w:lineRule="auto"/>
              <w:jc w:val="both"/>
              <w:rPr>
                <w:rFonts w:ascii="Cambria" w:eastAsia="Cambria" w:hAnsi="Cambria" w:cs="Cambria"/>
                <w:color w:val="000000"/>
                <w:sz w:val="28"/>
                <w:szCs w:val="28"/>
              </w:rPr>
            </w:pPr>
          </w:p>
        </w:tc>
      </w:tr>
      <w:tr w:rsidR="00516762">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516762" w:rsidRDefault="00992A63">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CB69D2" w:rsidRPr="00CB69D2" w:rsidRDefault="00CB69D2" w:rsidP="00CB69D2">
            <w:pPr>
              <w:tabs>
                <w:tab w:val="left" w:pos="687"/>
              </w:tabs>
              <w:bidi/>
              <w:spacing w:after="0" w:line="240" w:lineRule="auto"/>
              <w:ind w:left="612"/>
              <w:jc w:val="both"/>
              <w:rPr>
                <w:rFonts w:ascii="Cambria" w:hAnsi="Cambria" w:cs="Times New Roman"/>
                <w:color w:val="000000"/>
                <w:sz w:val="28"/>
                <w:szCs w:val="28"/>
                <w:lang w:bidi="ar-IQ"/>
              </w:rPr>
            </w:pPr>
            <w:r w:rsidRPr="00CB69D2">
              <w:rPr>
                <w:rFonts w:ascii="Cambria" w:hAnsi="Cambria" w:cs="Times New Roman" w:hint="cs"/>
                <w:color w:val="000000"/>
                <w:sz w:val="28"/>
                <w:szCs w:val="28"/>
                <w:rtl/>
                <w:lang w:bidi="ar-IQ"/>
              </w:rPr>
              <w:t>د1</w:t>
            </w:r>
            <w:r w:rsidR="008F1993" w:rsidRPr="008F1993">
              <w:rPr>
                <w:rFonts w:ascii="Cambria" w:hAnsi="Cambria" w:cs="Times New Roman"/>
                <w:color w:val="000000"/>
                <w:sz w:val="28"/>
                <w:szCs w:val="28"/>
                <w:rtl/>
                <w:lang w:bidi="ar-IQ"/>
              </w:rPr>
              <w:t xml:space="preserve"> </w:t>
            </w:r>
            <w:r w:rsidRPr="00CB69D2">
              <w:rPr>
                <w:rFonts w:ascii="Cambria" w:hAnsi="Cambria" w:cs="Times New Roman" w:hint="cs"/>
                <w:color w:val="000000"/>
                <w:sz w:val="28"/>
                <w:szCs w:val="28"/>
                <w:rtl/>
                <w:lang w:bidi="ar-IQ"/>
              </w:rPr>
              <w:t>تنمية قدرة الطالب على الوصول الى الغاية من وضع النصوص القانونية</w:t>
            </w:r>
          </w:p>
          <w:p w:rsidR="00CB69D2" w:rsidRPr="00CB69D2" w:rsidRDefault="00CB69D2" w:rsidP="00CB69D2">
            <w:pPr>
              <w:tabs>
                <w:tab w:val="left" w:pos="687"/>
              </w:tabs>
              <w:bidi/>
              <w:spacing w:after="0" w:line="240" w:lineRule="auto"/>
              <w:ind w:left="612"/>
              <w:jc w:val="both"/>
              <w:rPr>
                <w:rFonts w:ascii="Cambria" w:hAnsi="Cambria" w:cs="Times New Roman"/>
                <w:color w:val="000000"/>
                <w:sz w:val="28"/>
                <w:szCs w:val="28"/>
                <w:rtl/>
                <w:lang w:bidi="ar-IQ"/>
              </w:rPr>
            </w:pPr>
            <w:r w:rsidRPr="00CB69D2">
              <w:rPr>
                <w:rFonts w:ascii="Cambria" w:hAnsi="Cambria" w:cs="Times New Roman" w:hint="cs"/>
                <w:color w:val="000000"/>
                <w:sz w:val="28"/>
                <w:szCs w:val="28"/>
                <w:rtl/>
                <w:lang w:bidi="ar-IQ"/>
              </w:rPr>
              <w:t>د2- مهارات إدارة الوقت وتقسيمه بشكل ينعكس ايجابا على الطالب</w:t>
            </w:r>
          </w:p>
          <w:p w:rsidR="00CB69D2" w:rsidRPr="00CB69D2" w:rsidRDefault="00CB69D2" w:rsidP="00CB69D2">
            <w:pPr>
              <w:tabs>
                <w:tab w:val="left" w:pos="687"/>
              </w:tabs>
              <w:bidi/>
              <w:spacing w:after="0" w:line="240" w:lineRule="auto"/>
              <w:ind w:left="612"/>
              <w:jc w:val="both"/>
              <w:rPr>
                <w:rFonts w:ascii="Cambria" w:hAnsi="Cambria" w:cs="Times New Roman"/>
                <w:color w:val="000000"/>
                <w:sz w:val="28"/>
                <w:szCs w:val="28"/>
                <w:rtl/>
              </w:rPr>
            </w:pPr>
            <w:r w:rsidRPr="00CB69D2">
              <w:rPr>
                <w:rFonts w:ascii="Cambria" w:hAnsi="Cambria" w:cs="Times New Roman" w:hint="cs"/>
                <w:color w:val="000000"/>
                <w:sz w:val="28"/>
                <w:szCs w:val="28"/>
                <w:rtl/>
                <w:lang w:bidi="ar-IQ"/>
              </w:rPr>
              <w:t>د3- م</w:t>
            </w:r>
            <w:proofErr w:type="spellStart"/>
            <w:r w:rsidRPr="00CB69D2">
              <w:rPr>
                <w:rFonts w:ascii="Cambria" w:hAnsi="Cambria" w:cs="Times New Roman"/>
                <w:color w:val="000000"/>
                <w:sz w:val="28"/>
                <w:szCs w:val="28"/>
                <w:rtl/>
              </w:rPr>
              <w:t>هارات</w:t>
            </w:r>
            <w:proofErr w:type="spellEnd"/>
            <w:r w:rsidRPr="00CB69D2">
              <w:rPr>
                <w:rFonts w:ascii="Cambria" w:hAnsi="Cambria" w:cs="Times New Roman"/>
                <w:color w:val="000000"/>
                <w:sz w:val="28"/>
                <w:szCs w:val="28"/>
                <w:rtl/>
              </w:rPr>
              <w:t xml:space="preserve"> العمل في فريق</w:t>
            </w:r>
          </w:p>
          <w:p w:rsidR="00516762" w:rsidRDefault="00CB69D2" w:rsidP="00DF1FA0">
            <w:pPr>
              <w:tabs>
                <w:tab w:val="left" w:pos="687"/>
              </w:tabs>
              <w:bidi/>
              <w:spacing w:after="0" w:line="240" w:lineRule="auto"/>
              <w:ind w:left="612"/>
              <w:jc w:val="both"/>
              <w:rPr>
                <w:rFonts w:ascii="Cambria" w:eastAsia="Cambria" w:hAnsi="Cambria" w:cs="Cambria"/>
                <w:color w:val="000000"/>
                <w:sz w:val="28"/>
                <w:szCs w:val="28"/>
              </w:rPr>
            </w:pPr>
            <w:r w:rsidRPr="00CB69D2">
              <w:rPr>
                <w:rFonts w:ascii="Cambria" w:hAnsi="Cambria" w:cs="Times New Roman" w:hint="cs"/>
                <w:color w:val="000000"/>
                <w:sz w:val="28"/>
                <w:szCs w:val="28"/>
                <w:rtl/>
              </w:rPr>
              <w:t xml:space="preserve">د4- </w:t>
            </w:r>
            <w:r w:rsidRPr="00CB69D2">
              <w:rPr>
                <w:rFonts w:ascii="Cambria" w:hAnsi="Cambria" w:cs="Times New Roman"/>
                <w:color w:val="000000"/>
                <w:sz w:val="28"/>
                <w:szCs w:val="28"/>
                <w:rtl/>
              </w:rPr>
              <w:t>مهارات حل الم</w:t>
            </w:r>
            <w:proofErr w:type="spellStart"/>
            <w:r w:rsidRPr="00CB69D2">
              <w:rPr>
                <w:rFonts w:ascii="Cambria" w:hAnsi="Cambria" w:cs="Times New Roman" w:hint="cs"/>
                <w:color w:val="000000"/>
                <w:sz w:val="28"/>
                <w:szCs w:val="28"/>
                <w:rtl/>
                <w:lang w:bidi="ar-IQ"/>
              </w:rPr>
              <w:t>عوقات</w:t>
            </w:r>
            <w:proofErr w:type="spellEnd"/>
            <w:r w:rsidRPr="00CB69D2">
              <w:rPr>
                <w:rFonts w:ascii="Cambria" w:hAnsi="Cambria" w:cs="Times New Roman" w:hint="cs"/>
                <w:color w:val="000000"/>
                <w:sz w:val="28"/>
                <w:szCs w:val="28"/>
                <w:rtl/>
                <w:lang w:bidi="ar-IQ"/>
              </w:rPr>
              <w:t xml:space="preserve"> بشكل </w:t>
            </w:r>
            <w:r w:rsidR="00DF1FA0">
              <w:rPr>
                <w:rFonts w:ascii="Cambria" w:hAnsi="Cambria" w:cs="Times New Roman" w:hint="cs"/>
                <w:color w:val="000000"/>
                <w:sz w:val="28"/>
                <w:szCs w:val="28"/>
                <w:rtl/>
                <w:lang w:bidi="ar-IQ"/>
              </w:rPr>
              <w:t xml:space="preserve">ذاتي </w:t>
            </w:r>
          </w:p>
        </w:tc>
      </w:tr>
    </w:tbl>
    <w:p w:rsidR="00516762" w:rsidRDefault="00516762">
      <w:pPr>
        <w:bidi/>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1960"/>
        <w:gridCol w:w="1640"/>
        <w:gridCol w:w="1440"/>
      </w:tblGrid>
      <w:tr w:rsidR="00516762">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516762" w:rsidTr="00A8424C">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rsidR="00516762" w:rsidRDefault="00992A63" w:rsidP="00992A63">
            <w:pPr>
              <w:bidi/>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rsidR="00516762" w:rsidRDefault="00992A63" w:rsidP="00992A63">
            <w:pPr>
              <w:bidi/>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rsidR="00516762" w:rsidRDefault="00992A63" w:rsidP="00992A63">
            <w:pPr>
              <w:bidi/>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1960" w:type="dxa"/>
            <w:tcBorders>
              <w:top w:val="single" w:sz="4" w:space="0" w:color="000000"/>
              <w:left w:val="single" w:sz="4" w:space="0" w:color="000000"/>
              <w:bottom w:val="single" w:sz="4" w:space="0" w:color="000000"/>
              <w:right w:val="single" w:sz="4" w:space="0" w:color="000000"/>
            </w:tcBorders>
            <w:vAlign w:val="center"/>
          </w:tcPr>
          <w:p w:rsidR="00516762" w:rsidRDefault="00992A63" w:rsidP="00992A63">
            <w:pPr>
              <w:bidi/>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1640" w:type="dxa"/>
            <w:tcBorders>
              <w:top w:val="single" w:sz="4" w:space="0" w:color="000000"/>
              <w:left w:val="single" w:sz="4" w:space="0" w:color="000000"/>
              <w:bottom w:val="single" w:sz="4" w:space="0" w:color="000000"/>
              <w:right w:val="single" w:sz="4" w:space="0" w:color="000000"/>
            </w:tcBorders>
            <w:vAlign w:val="center"/>
          </w:tcPr>
          <w:p w:rsidR="00516762" w:rsidRDefault="00992A6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rsidR="00516762" w:rsidRDefault="00992A63">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A8424C" w:rsidTr="00A8424C">
        <w:trPr>
          <w:trHeight w:val="39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tabs>
                <w:tab w:val="left" w:pos="642"/>
              </w:tabs>
              <w:autoSpaceDE w:val="0"/>
              <w:autoSpaceDN w:val="0"/>
              <w:adjustRightInd w:val="0"/>
              <w:jc w:val="center"/>
              <w:rPr>
                <w:rFonts w:cs="Times New Roman"/>
                <w:color w:val="000000"/>
                <w:sz w:val="28"/>
                <w:szCs w:val="28"/>
                <w:lang w:bidi="ar-IQ"/>
              </w:rPr>
            </w:pPr>
            <w:r w:rsidRPr="00E50AC6">
              <w:rPr>
                <w:rFonts w:cs="Times New Roman"/>
                <w:color w:val="000000"/>
                <w:sz w:val="28"/>
                <w:szCs w:val="28"/>
                <w:rtl/>
                <w:lang w:bidi="ar-IQ"/>
              </w:rPr>
              <w:t>الاول</w:t>
            </w:r>
          </w:p>
        </w:tc>
        <w:tc>
          <w:tcPr>
            <w:tcW w:w="1260" w:type="dxa"/>
            <w:tcBorders>
              <w:top w:val="single" w:sz="4" w:space="0" w:color="000000"/>
              <w:left w:val="single" w:sz="4" w:space="0" w:color="000000"/>
              <w:bottom w:val="single" w:sz="4" w:space="0" w:color="000000"/>
              <w:right w:val="single" w:sz="4" w:space="0" w:color="000000"/>
            </w:tcBorders>
          </w:tcPr>
          <w:p w:rsidR="00A8424C" w:rsidRPr="004E4F78" w:rsidRDefault="00A8424C" w:rsidP="00992A63">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4E4F78">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tl/>
              </w:rPr>
            </w:pPr>
            <w:r w:rsidRPr="00E50AC6">
              <w:rPr>
                <w:rFonts w:cs="Times New Roman"/>
                <w:sz w:val="28"/>
                <w:szCs w:val="28"/>
                <w:rtl/>
              </w:rPr>
              <w:t>سيكون الطالب</w:t>
            </w:r>
            <w:r w:rsidRPr="00E50AC6">
              <w:rPr>
                <w:rFonts w:cs="Times New Roman" w:hint="cs"/>
                <w:sz w:val="28"/>
                <w:szCs w:val="28"/>
                <w:rtl/>
              </w:rPr>
              <w:t xml:space="preserve"> ملم </w:t>
            </w:r>
            <w:r w:rsidR="00232935">
              <w:rPr>
                <w:rFonts w:cs="Times New Roman" w:hint="cs"/>
                <w:sz w:val="28"/>
                <w:szCs w:val="28"/>
                <w:rtl/>
              </w:rPr>
              <w:t>بالتعريق بقانون الاحوال الشخصية وموضوعاته</w:t>
            </w:r>
          </w:p>
          <w:p w:rsidR="00A8424C" w:rsidRPr="00E50AC6" w:rsidRDefault="00A8424C" w:rsidP="00992A63">
            <w:pPr>
              <w:jc w:val="center"/>
              <w:rPr>
                <w:rFonts w:cs="Times New Roman"/>
                <w:sz w:val="28"/>
                <w:szCs w:val="28"/>
              </w:rPr>
            </w:pPr>
          </w:p>
        </w:tc>
        <w:tc>
          <w:tcPr>
            <w:tcW w:w="1960" w:type="dxa"/>
            <w:tcBorders>
              <w:top w:val="single" w:sz="4" w:space="0" w:color="000000"/>
              <w:left w:val="single" w:sz="4" w:space="0" w:color="000000"/>
              <w:bottom w:val="single" w:sz="4" w:space="0" w:color="000000"/>
              <w:right w:val="single" w:sz="4" w:space="0" w:color="000000"/>
            </w:tcBorders>
          </w:tcPr>
          <w:p w:rsidR="00A8424C" w:rsidRPr="004E4F78" w:rsidRDefault="00A8424C" w:rsidP="00992A63">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التعريف بالقانون ونشوئه</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1</w:t>
            </w:r>
            <w:r w:rsidRPr="00E50AC6">
              <w:rPr>
                <w:rFonts w:ascii="Cambria" w:hAnsi="Cambria" w:cs="Times New Roman"/>
                <w:color w:val="000000"/>
                <w:sz w:val="28"/>
                <w:szCs w:val="28"/>
                <w:rtl/>
                <w:lang w:bidi="ar-IQ"/>
              </w:rPr>
              <w:t>. إلقاء المحاضرات</w:t>
            </w:r>
            <w:r w:rsidRPr="00E50AC6">
              <w:rPr>
                <w:rFonts w:ascii="Cambria" w:hAnsi="Cambria" w:cs="Times New Roman" w:hint="cs"/>
                <w:color w:val="000000"/>
                <w:sz w:val="28"/>
                <w:szCs w:val="28"/>
                <w:rtl/>
                <w:lang w:bidi="ar-IQ"/>
              </w:rPr>
              <w:t xml:space="preserve"> وعرضها وطرح الاسئلة</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حضور الطالب</w:t>
            </w:r>
          </w:p>
        </w:tc>
      </w:tr>
      <w:tr w:rsidR="00A8424C" w:rsidTr="00A8424C">
        <w:trPr>
          <w:trHeight w:val="33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jc w:val="center"/>
              <w:rPr>
                <w:rFonts w:cs="Times New Roman"/>
                <w:color w:val="000000"/>
                <w:sz w:val="28"/>
                <w:szCs w:val="28"/>
                <w:lang w:bidi="ar-IQ"/>
              </w:rPr>
            </w:pPr>
            <w:r w:rsidRPr="00E50AC6">
              <w:rPr>
                <w:rFonts w:cs="Times New Roman"/>
                <w:color w:val="000000"/>
                <w:sz w:val="28"/>
                <w:szCs w:val="28"/>
                <w:rtl/>
                <w:lang w:bidi="ar-IQ"/>
              </w:rPr>
              <w:t>الثاني</w:t>
            </w:r>
          </w:p>
        </w:tc>
        <w:tc>
          <w:tcPr>
            <w:tcW w:w="1260" w:type="dxa"/>
            <w:tcBorders>
              <w:top w:val="single" w:sz="4" w:space="0" w:color="000000"/>
              <w:left w:val="single" w:sz="4" w:space="0" w:color="000000"/>
              <w:bottom w:val="single" w:sz="4" w:space="0" w:color="000000"/>
              <w:right w:val="single" w:sz="4" w:space="0" w:color="000000"/>
            </w:tcBorders>
          </w:tcPr>
          <w:p w:rsidR="00A8424C" w:rsidRPr="004E4F78" w:rsidRDefault="00A8424C" w:rsidP="00992A63">
            <w:pPr>
              <w:shd w:val="clear" w:color="auto" w:fill="FFFFFF"/>
              <w:jc w:val="center"/>
              <w:rPr>
                <w:rFonts w:ascii="Cambria" w:hAnsi="Cambria" w:cs="Times New Roman"/>
                <w:color w:val="000000"/>
                <w:sz w:val="28"/>
                <w:szCs w:val="28"/>
                <w:lang w:bidi="ar-IQ"/>
              </w:rPr>
            </w:pPr>
            <w:r w:rsidRPr="004E4F78">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سيتعرف الطالب عن </w:t>
            </w:r>
            <w:r w:rsidR="00232935">
              <w:rPr>
                <w:rFonts w:cs="Times New Roman" w:hint="cs"/>
                <w:sz w:val="28"/>
                <w:szCs w:val="28"/>
                <w:rtl/>
              </w:rPr>
              <w:t>تعريف الزواج ومقدماته وشروطه</w:t>
            </w:r>
          </w:p>
        </w:tc>
        <w:tc>
          <w:tcPr>
            <w:tcW w:w="1960" w:type="dxa"/>
            <w:tcBorders>
              <w:top w:val="single" w:sz="4" w:space="0" w:color="000000"/>
              <w:left w:val="single" w:sz="4" w:space="0" w:color="000000"/>
              <w:bottom w:val="single" w:sz="4" w:space="0" w:color="000000"/>
              <w:right w:val="single" w:sz="4" w:space="0" w:color="000000"/>
            </w:tcBorders>
          </w:tcPr>
          <w:p w:rsidR="00A8424C" w:rsidRDefault="00D12A5F" w:rsidP="00992A63">
            <w:pPr>
              <w:shd w:val="clear" w:color="auto" w:fill="FFFFFF"/>
              <w:tabs>
                <w:tab w:val="left" w:pos="642"/>
              </w:tabs>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تعريف الزواج</w:t>
            </w:r>
          </w:p>
          <w:p w:rsidR="00D12A5F" w:rsidRPr="004E4F78" w:rsidRDefault="00D12A5F" w:rsidP="00992A63">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الخطبة</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bidi/>
              <w:jc w:val="center"/>
              <w:rPr>
                <w:rFonts w:ascii="Cambria" w:hAnsi="Cambria" w:cs="Times New Roman"/>
                <w:color w:val="000000"/>
                <w:sz w:val="28"/>
                <w:szCs w:val="28"/>
                <w:rtl/>
                <w:lang w:bidi="ar-IQ"/>
              </w:rPr>
            </w:pPr>
            <w:r w:rsidRPr="00E50AC6">
              <w:rPr>
                <w:rFonts w:ascii="Cambria" w:hAnsi="Cambria" w:cs="Times New Roman"/>
                <w:color w:val="000000"/>
                <w:sz w:val="28"/>
                <w:szCs w:val="28"/>
                <w:rtl/>
                <w:lang w:bidi="ar-IQ"/>
              </w:rPr>
              <w:t>1.إلقاء المحاضرات</w:t>
            </w:r>
          </w:p>
          <w:p w:rsidR="00A8424C" w:rsidRPr="00E50AC6" w:rsidRDefault="00A8424C" w:rsidP="00A8424C">
            <w:pPr>
              <w:bidi/>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2. طرح أسئلة بعد الانتهاء من شرح</w:t>
            </w:r>
            <w:r w:rsidRPr="00E50AC6">
              <w:rPr>
                <w:rFonts w:ascii="Cambria" w:hAnsi="Cambria" w:cs="Times New Roman" w:hint="cs"/>
                <w:color w:val="000000"/>
                <w:sz w:val="28"/>
                <w:szCs w:val="28"/>
                <w:rtl/>
                <w:lang w:bidi="ar-IQ"/>
              </w:rPr>
              <w:t xml:space="preserve"> ال</w:t>
            </w:r>
            <w:r w:rsidRPr="00E50AC6">
              <w:rPr>
                <w:rFonts w:ascii="Cambria" w:hAnsi="Cambria" w:cs="Times New Roman"/>
                <w:color w:val="000000"/>
                <w:sz w:val="28"/>
                <w:szCs w:val="28"/>
                <w:rtl/>
                <w:lang w:bidi="ar-IQ"/>
              </w:rPr>
              <w:t xml:space="preserve">فقرة </w:t>
            </w:r>
            <w:r w:rsidRPr="00E50AC6">
              <w:rPr>
                <w:rFonts w:ascii="Cambria" w:hAnsi="Cambria" w:cs="Times New Roman" w:hint="cs"/>
                <w:color w:val="000000"/>
                <w:sz w:val="28"/>
                <w:szCs w:val="28"/>
                <w:rtl/>
                <w:lang w:bidi="ar-IQ"/>
              </w:rPr>
              <w:t>وتكون ال</w:t>
            </w:r>
            <w:r w:rsidRPr="00E50AC6">
              <w:rPr>
                <w:rFonts w:ascii="Cambria" w:hAnsi="Cambria" w:cs="Times New Roman"/>
                <w:color w:val="000000"/>
                <w:sz w:val="28"/>
                <w:szCs w:val="28"/>
                <w:rtl/>
                <w:lang w:bidi="ar-IQ"/>
              </w:rPr>
              <w:t xml:space="preserve">أسئلة من الواقع العملي </w:t>
            </w:r>
            <w:r w:rsidRPr="00E50AC6">
              <w:rPr>
                <w:rFonts w:ascii="Cambria" w:hAnsi="Cambria" w:cs="Times New Roman" w:hint="cs"/>
                <w:color w:val="000000"/>
                <w:sz w:val="28"/>
                <w:szCs w:val="28"/>
                <w:rtl/>
                <w:lang w:bidi="ar-IQ"/>
              </w:rPr>
              <w:t>تطبيقا لشرح النظري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bidi/>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 xml:space="preserve">حضور الطالب وتكليف </w:t>
            </w:r>
            <w:proofErr w:type="spellStart"/>
            <w:r w:rsidRPr="00E50AC6">
              <w:rPr>
                <w:rFonts w:ascii="Cambria" w:hAnsi="Cambria" w:cs="Times New Roman" w:hint="cs"/>
                <w:color w:val="000000"/>
                <w:sz w:val="28"/>
                <w:szCs w:val="28"/>
                <w:rtl/>
                <w:lang w:bidi="ar-IQ"/>
              </w:rPr>
              <w:t>باعداد</w:t>
            </w:r>
            <w:proofErr w:type="spellEnd"/>
            <w:r w:rsidRPr="00E50AC6">
              <w:rPr>
                <w:rFonts w:ascii="Cambria" w:hAnsi="Cambria" w:cs="Times New Roman" w:hint="cs"/>
                <w:color w:val="000000"/>
                <w:sz w:val="28"/>
                <w:szCs w:val="28"/>
                <w:rtl/>
                <w:lang w:bidi="ar-IQ"/>
              </w:rPr>
              <w:t xml:space="preserve"> ورقة عمل</w:t>
            </w:r>
          </w:p>
        </w:tc>
      </w:tr>
      <w:tr w:rsidR="00A8424C" w:rsidTr="00A8424C">
        <w:trPr>
          <w:trHeight w:val="320"/>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color w:val="000000"/>
                <w:sz w:val="28"/>
                <w:szCs w:val="28"/>
                <w:rtl/>
                <w:lang w:bidi="ar-IQ"/>
              </w:rPr>
              <w:t>الثالث</w:t>
            </w:r>
          </w:p>
        </w:tc>
        <w:tc>
          <w:tcPr>
            <w:tcW w:w="1260" w:type="dxa"/>
            <w:tcBorders>
              <w:top w:val="single" w:sz="4" w:space="0" w:color="000000"/>
              <w:left w:val="single" w:sz="4" w:space="0" w:color="000000"/>
              <w:bottom w:val="single" w:sz="4" w:space="0" w:color="000000"/>
              <w:right w:val="single" w:sz="4" w:space="0" w:color="000000"/>
            </w:tcBorders>
          </w:tcPr>
          <w:p w:rsidR="00A8424C" w:rsidRPr="004E4F78" w:rsidRDefault="00A8424C" w:rsidP="00992A63">
            <w:pPr>
              <w:shd w:val="clear" w:color="auto" w:fill="FFFFFF"/>
              <w:autoSpaceDE w:val="0"/>
              <w:autoSpaceDN w:val="0"/>
              <w:adjustRightInd w:val="0"/>
              <w:jc w:val="center"/>
              <w:rPr>
                <w:rFonts w:ascii="Cambria" w:hAnsi="Cambria" w:cs="Times New Roman"/>
                <w:color w:val="000000"/>
                <w:sz w:val="28"/>
                <w:szCs w:val="28"/>
                <w:lang w:bidi="ar-IQ"/>
              </w:rPr>
            </w:pPr>
            <w:r w:rsidRPr="004E4F78">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سيتعرف الطالب </w:t>
            </w:r>
            <w:r w:rsidR="00232935">
              <w:rPr>
                <w:rFonts w:cs="Times New Roman" w:hint="cs"/>
                <w:sz w:val="28"/>
                <w:szCs w:val="28"/>
                <w:rtl/>
              </w:rPr>
              <w:t>انعقاد الزواج وصحته</w:t>
            </w:r>
          </w:p>
        </w:tc>
        <w:tc>
          <w:tcPr>
            <w:tcW w:w="1960" w:type="dxa"/>
            <w:tcBorders>
              <w:top w:val="single" w:sz="4" w:space="0" w:color="000000"/>
              <w:left w:val="single" w:sz="4" w:space="0" w:color="000000"/>
              <w:bottom w:val="single" w:sz="4" w:space="0" w:color="000000"/>
              <w:right w:val="single" w:sz="4" w:space="0" w:color="000000"/>
            </w:tcBorders>
          </w:tcPr>
          <w:p w:rsidR="00A8424C" w:rsidRDefault="00D12A5F" w:rsidP="00992A63">
            <w:pPr>
              <w:shd w:val="clear" w:color="auto" w:fill="FFFFFF"/>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شروط الانعقاد</w:t>
            </w:r>
          </w:p>
          <w:p w:rsidR="00D12A5F" w:rsidRDefault="00D12A5F" w:rsidP="00992A63">
            <w:pPr>
              <w:shd w:val="clear" w:color="auto" w:fill="FFFFFF"/>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شروط الصحة</w:t>
            </w:r>
          </w:p>
          <w:p w:rsidR="00D12A5F" w:rsidRPr="004E4F78" w:rsidRDefault="00D12A5F" w:rsidP="00992A63">
            <w:pPr>
              <w:shd w:val="clear" w:color="auto" w:fill="FFFFFF"/>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المحرمات</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lastRenderedPageBreak/>
              <w:t>1</w:t>
            </w:r>
            <w:r w:rsidRPr="00E50AC6">
              <w:rPr>
                <w:rFonts w:ascii="Cambria" w:hAnsi="Cambria" w:cs="Times New Roman"/>
                <w:color w:val="000000"/>
                <w:sz w:val="28"/>
                <w:szCs w:val="28"/>
                <w:rtl/>
                <w:lang w:bidi="ar-IQ"/>
              </w:rPr>
              <w:t>. إلقاء المحاضرات</w:t>
            </w:r>
            <w:r w:rsidRPr="00E50AC6">
              <w:rPr>
                <w:rFonts w:ascii="Cambria" w:hAnsi="Cambria" w:cs="Times New Roman" w:hint="cs"/>
                <w:color w:val="000000"/>
                <w:sz w:val="28"/>
                <w:szCs w:val="28"/>
                <w:rtl/>
                <w:lang w:bidi="ar-IQ"/>
              </w:rPr>
              <w:t xml:space="preserve"> وعرضها </w:t>
            </w:r>
            <w:r w:rsidRPr="00E50AC6">
              <w:rPr>
                <w:rFonts w:ascii="Cambria" w:hAnsi="Cambria" w:cs="Times New Roman" w:hint="cs"/>
                <w:color w:val="000000"/>
                <w:sz w:val="28"/>
                <w:szCs w:val="28"/>
                <w:rtl/>
                <w:lang w:bidi="ar-IQ"/>
              </w:rPr>
              <w:lastRenderedPageBreak/>
              <w:t>وطرح الاسئلة</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lastRenderedPageBreak/>
              <w:t>حضور الطالب</w:t>
            </w:r>
          </w:p>
        </w:tc>
      </w:tr>
      <w:tr w:rsidR="00A8424C" w:rsidTr="00A8424C">
        <w:trPr>
          <w:trHeight w:val="331"/>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color w:val="000000"/>
                <w:sz w:val="28"/>
                <w:szCs w:val="28"/>
                <w:rtl/>
                <w:lang w:bidi="ar-IQ"/>
              </w:rPr>
              <w:lastRenderedPageBreak/>
              <w:t>الرابع</w:t>
            </w:r>
          </w:p>
        </w:tc>
        <w:tc>
          <w:tcPr>
            <w:tcW w:w="1260" w:type="dxa"/>
            <w:tcBorders>
              <w:top w:val="single" w:sz="4" w:space="0" w:color="000000"/>
              <w:left w:val="single" w:sz="4" w:space="0" w:color="000000"/>
              <w:bottom w:val="single" w:sz="4" w:space="0" w:color="000000"/>
              <w:right w:val="single" w:sz="4" w:space="0" w:color="000000"/>
            </w:tcBorders>
          </w:tcPr>
          <w:p w:rsidR="00A8424C" w:rsidRPr="004E4F78" w:rsidRDefault="00A8424C" w:rsidP="00992A63">
            <w:pPr>
              <w:shd w:val="clear" w:color="auto" w:fill="FFFFFF"/>
              <w:autoSpaceDE w:val="0"/>
              <w:autoSpaceDN w:val="0"/>
              <w:adjustRightInd w:val="0"/>
              <w:jc w:val="center"/>
              <w:rPr>
                <w:rFonts w:ascii="Cambria" w:hAnsi="Cambria" w:cs="Times New Roman"/>
                <w:color w:val="000000"/>
                <w:sz w:val="28"/>
                <w:szCs w:val="28"/>
                <w:lang w:bidi="ar-IQ"/>
              </w:rPr>
            </w:pPr>
            <w:r w:rsidRPr="004E4F78">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سيكون الطالب على علم </w:t>
            </w:r>
            <w:r w:rsidR="00232935" w:rsidRPr="00E50AC6">
              <w:rPr>
                <w:rFonts w:cs="Times New Roman" w:hint="cs"/>
                <w:sz w:val="28"/>
                <w:szCs w:val="28"/>
                <w:rtl/>
              </w:rPr>
              <w:t>بال</w:t>
            </w:r>
            <w:r w:rsidR="00232935">
              <w:rPr>
                <w:rFonts w:cs="Times New Roman" w:hint="cs"/>
                <w:sz w:val="28"/>
                <w:szCs w:val="28"/>
                <w:rtl/>
              </w:rPr>
              <w:t>إجراءات الزواج بالمحاكم العراقية</w:t>
            </w:r>
          </w:p>
        </w:tc>
        <w:tc>
          <w:tcPr>
            <w:tcW w:w="1960" w:type="dxa"/>
            <w:tcBorders>
              <w:top w:val="single" w:sz="4" w:space="0" w:color="000000"/>
              <w:left w:val="single" w:sz="4" w:space="0" w:color="000000"/>
              <w:bottom w:val="single" w:sz="4" w:space="0" w:color="000000"/>
              <w:right w:val="single" w:sz="4" w:space="0" w:color="000000"/>
            </w:tcBorders>
          </w:tcPr>
          <w:p w:rsidR="00A8424C" w:rsidRDefault="00D12A5F" w:rsidP="00992A63">
            <w:pPr>
              <w:shd w:val="clear" w:color="auto" w:fill="FFFFFF"/>
              <w:autoSpaceDE w:val="0"/>
              <w:autoSpaceDN w:val="0"/>
              <w:adjustRightInd w:val="0"/>
              <w:jc w:val="center"/>
              <w:rPr>
                <w:rFonts w:ascii="Cambria" w:hAnsi="Cambria" w:cs="Times New Roman"/>
                <w:color w:val="000000"/>
                <w:sz w:val="28"/>
                <w:szCs w:val="28"/>
                <w:rtl/>
                <w:lang w:bidi="ar-IQ"/>
              </w:rPr>
            </w:pPr>
            <w:r w:rsidRPr="004E4F78">
              <w:rPr>
                <w:rFonts w:ascii="Cambria" w:hAnsi="Cambria" w:cs="Times New Roman" w:hint="cs"/>
                <w:color w:val="000000"/>
                <w:sz w:val="28"/>
                <w:szCs w:val="28"/>
                <w:rtl/>
                <w:lang w:bidi="ar-IQ"/>
              </w:rPr>
              <w:t>تسجيل عقد الزواج</w:t>
            </w:r>
          </w:p>
          <w:p w:rsidR="00D12A5F" w:rsidRPr="004E4F78" w:rsidRDefault="00D12A5F" w:rsidP="00992A63">
            <w:pPr>
              <w:shd w:val="clear" w:color="auto" w:fill="FFFFFF"/>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الزواج خارج المحكمة</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bidi/>
              <w:jc w:val="center"/>
              <w:rPr>
                <w:rFonts w:ascii="Cambria" w:hAnsi="Cambria" w:cs="Times New Roman"/>
                <w:color w:val="000000"/>
                <w:sz w:val="28"/>
                <w:szCs w:val="28"/>
                <w:rtl/>
                <w:lang w:bidi="ar-IQ"/>
              </w:rPr>
            </w:pPr>
            <w:r w:rsidRPr="00E50AC6">
              <w:rPr>
                <w:rFonts w:ascii="Cambria" w:hAnsi="Cambria" w:cs="Times New Roman"/>
                <w:color w:val="000000"/>
                <w:sz w:val="28"/>
                <w:szCs w:val="28"/>
                <w:rtl/>
                <w:lang w:bidi="ar-IQ"/>
              </w:rPr>
              <w:t>1.إلقاء المحاضرات</w:t>
            </w:r>
          </w:p>
          <w:p w:rsidR="00A8424C" w:rsidRPr="00E50AC6" w:rsidRDefault="00A8424C" w:rsidP="00A8424C">
            <w:pPr>
              <w:bidi/>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2. طرح أسئلة بعد الانتهاء من شرح</w:t>
            </w:r>
            <w:r w:rsidRPr="00E50AC6">
              <w:rPr>
                <w:rFonts w:ascii="Cambria" w:hAnsi="Cambria" w:cs="Times New Roman" w:hint="cs"/>
                <w:color w:val="000000"/>
                <w:sz w:val="28"/>
                <w:szCs w:val="28"/>
                <w:rtl/>
                <w:lang w:bidi="ar-IQ"/>
              </w:rPr>
              <w:t xml:space="preserve"> ال</w:t>
            </w:r>
            <w:r w:rsidRPr="00E50AC6">
              <w:rPr>
                <w:rFonts w:ascii="Cambria" w:hAnsi="Cambria" w:cs="Times New Roman"/>
                <w:color w:val="000000"/>
                <w:sz w:val="28"/>
                <w:szCs w:val="28"/>
                <w:rtl/>
                <w:lang w:bidi="ar-IQ"/>
              </w:rPr>
              <w:t xml:space="preserve">فقرة </w:t>
            </w:r>
            <w:r w:rsidRPr="00E50AC6">
              <w:rPr>
                <w:rFonts w:ascii="Cambria" w:hAnsi="Cambria" w:cs="Times New Roman" w:hint="cs"/>
                <w:color w:val="000000"/>
                <w:sz w:val="28"/>
                <w:szCs w:val="28"/>
                <w:rtl/>
                <w:lang w:bidi="ar-IQ"/>
              </w:rPr>
              <w:t>وتكون ال</w:t>
            </w:r>
            <w:r w:rsidRPr="00E50AC6">
              <w:rPr>
                <w:rFonts w:ascii="Cambria" w:hAnsi="Cambria" w:cs="Times New Roman"/>
                <w:color w:val="000000"/>
                <w:sz w:val="28"/>
                <w:szCs w:val="28"/>
                <w:rtl/>
                <w:lang w:bidi="ar-IQ"/>
              </w:rPr>
              <w:t xml:space="preserve">أسئلة من الواقع العملي </w:t>
            </w:r>
            <w:r w:rsidRPr="00E50AC6">
              <w:rPr>
                <w:rFonts w:ascii="Cambria" w:hAnsi="Cambria" w:cs="Times New Roman" w:hint="cs"/>
                <w:color w:val="000000"/>
                <w:sz w:val="28"/>
                <w:szCs w:val="28"/>
                <w:rtl/>
                <w:lang w:bidi="ar-IQ"/>
              </w:rPr>
              <w:t>تطبيقا لشرح النظري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اعداد ورقة عمل</w:t>
            </w:r>
          </w:p>
        </w:tc>
      </w:tr>
      <w:tr w:rsidR="00A8424C" w:rsidTr="00A8424C">
        <w:trPr>
          <w:trHeight w:val="340"/>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color w:val="000000"/>
                <w:sz w:val="28"/>
                <w:szCs w:val="28"/>
                <w:rtl/>
                <w:lang w:bidi="ar-IQ"/>
              </w:rPr>
              <w:t>الخامس</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232935" w:rsidP="00992A63">
            <w:pPr>
              <w:jc w:val="center"/>
              <w:rPr>
                <w:rFonts w:cs="Times New Roman"/>
                <w:sz w:val="28"/>
                <w:szCs w:val="28"/>
              </w:rPr>
            </w:pPr>
            <w:r>
              <w:rPr>
                <w:rFonts w:cs="Times New Roman" w:hint="cs"/>
                <w:sz w:val="28"/>
                <w:szCs w:val="28"/>
                <w:rtl/>
              </w:rPr>
              <w:t>سيكون الطالب على علم تستحق الزوجة حقوقها المالية</w:t>
            </w:r>
          </w:p>
        </w:tc>
        <w:tc>
          <w:tcPr>
            <w:tcW w:w="1960" w:type="dxa"/>
            <w:tcBorders>
              <w:top w:val="single" w:sz="4" w:space="0" w:color="000000"/>
              <w:left w:val="single" w:sz="4" w:space="0" w:color="000000"/>
              <w:bottom w:val="single" w:sz="4" w:space="0" w:color="000000"/>
              <w:right w:val="single" w:sz="4" w:space="0" w:color="000000"/>
            </w:tcBorders>
          </w:tcPr>
          <w:p w:rsidR="00D12A5F" w:rsidRPr="004E4F78" w:rsidRDefault="00D12A5F" w:rsidP="00992A63">
            <w:pPr>
              <w:shd w:val="clear" w:color="auto" w:fill="FFFFFF"/>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المهر واستحقاقه</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1</w:t>
            </w:r>
            <w:r w:rsidRPr="00E50AC6">
              <w:rPr>
                <w:rFonts w:ascii="Cambria" w:hAnsi="Cambria" w:cs="Times New Roman"/>
                <w:color w:val="000000"/>
                <w:sz w:val="28"/>
                <w:szCs w:val="28"/>
                <w:rtl/>
                <w:lang w:bidi="ar-IQ"/>
              </w:rPr>
              <w:t>. إلقاء المحاضرات</w:t>
            </w:r>
            <w:r w:rsidRPr="00E50AC6">
              <w:rPr>
                <w:rFonts w:ascii="Cambria" w:hAnsi="Cambria" w:cs="Times New Roman" w:hint="cs"/>
                <w:color w:val="000000"/>
                <w:sz w:val="28"/>
                <w:szCs w:val="28"/>
                <w:rtl/>
                <w:lang w:bidi="ar-IQ"/>
              </w:rPr>
              <w:t xml:space="preserve"> وعرضها وطرح الاسئلة</w:t>
            </w:r>
          </w:p>
        </w:tc>
        <w:tc>
          <w:tcPr>
            <w:tcW w:w="14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اعداد ورقة عمل</w:t>
            </w:r>
          </w:p>
        </w:tc>
      </w:tr>
      <w:tr w:rsidR="00A8424C" w:rsidTr="00A8424C">
        <w:trPr>
          <w:trHeight w:val="323"/>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color w:val="000000"/>
                <w:sz w:val="28"/>
                <w:szCs w:val="28"/>
                <w:rtl/>
                <w:lang w:bidi="ar-IQ"/>
              </w:rPr>
              <w:t>السادس</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سيكون الطالب ملم </w:t>
            </w:r>
            <w:r w:rsidR="00232935" w:rsidRPr="00E50AC6">
              <w:rPr>
                <w:rFonts w:cs="Times New Roman" w:hint="cs"/>
                <w:sz w:val="28"/>
                <w:szCs w:val="28"/>
                <w:rtl/>
              </w:rPr>
              <w:t>بالأثار</w:t>
            </w:r>
            <w:r w:rsidRPr="00E50AC6">
              <w:rPr>
                <w:rFonts w:cs="Times New Roman" w:hint="cs"/>
                <w:sz w:val="28"/>
                <w:szCs w:val="28"/>
                <w:rtl/>
              </w:rPr>
              <w:t xml:space="preserve"> القانونية </w:t>
            </w:r>
            <w:r w:rsidR="00232935">
              <w:rPr>
                <w:rFonts w:cs="Times New Roman" w:hint="cs"/>
                <w:sz w:val="28"/>
                <w:szCs w:val="28"/>
                <w:rtl/>
              </w:rPr>
              <w:t>لعقد الزواج واثاره</w:t>
            </w:r>
          </w:p>
        </w:tc>
        <w:tc>
          <w:tcPr>
            <w:tcW w:w="1960" w:type="dxa"/>
            <w:tcBorders>
              <w:top w:val="single" w:sz="4" w:space="0" w:color="000000"/>
              <w:left w:val="single" w:sz="4" w:space="0" w:color="000000"/>
              <w:bottom w:val="single" w:sz="4" w:space="0" w:color="000000"/>
              <w:right w:val="single" w:sz="4" w:space="0" w:color="000000"/>
            </w:tcBorders>
          </w:tcPr>
          <w:p w:rsidR="00A8424C" w:rsidRPr="004E4F78" w:rsidRDefault="00D12A5F" w:rsidP="00992A63">
            <w:pPr>
              <w:shd w:val="clear" w:color="auto" w:fill="FFFFFF"/>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اثار عقد الزواج المعنوية والمالية</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bidi/>
              <w:jc w:val="center"/>
              <w:rPr>
                <w:rFonts w:ascii="Cambria" w:hAnsi="Cambria" w:cs="Times New Roman"/>
                <w:color w:val="000000"/>
                <w:sz w:val="28"/>
                <w:szCs w:val="28"/>
                <w:rtl/>
                <w:lang w:bidi="ar-IQ"/>
              </w:rPr>
            </w:pPr>
            <w:r w:rsidRPr="00E50AC6">
              <w:rPr>
                <w:rFonts w:ascii="Cambria" w:hAnsi="Cambria" w:cs="Times New Roman"/>
                <w:color w:val="000000"/>
                <w:sz w:val="28"/>
                <w:szCs w:val="28"/>
                <w:rtl/>
                <w:lang w:bidi="ar-IQ"/>
              </w:rPr>
              <w:t>1.إلقاء المحاضرات</w:t>
            </w:r>
          </w:p>
          <w:p w:rsidR="00A8424C" w:rsidRPr="00E50AC6" w:rsidRDefault="00A8424C" w:rsidP="00A8424C">
            <w:pPr>
              <w:bidi/>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2. طرح أسئلة بعد الانتهاء من شرح</w:t>
            </w:r>
            <w:r w:rsidRPr="00E50AC6">
              <w:rPr>
                <w:rFonts w:ascii="Cambria" w:hAnsi="Cambria" w:cs="Times New Roman" w:hint="cs"/>
                <w:color w:val="000000"/>
                <w:sz w:val="28"/>
                <w:szCs w:val="28"/>
                <w:rtl/>
                <w:lang w:bidi="ar-IQ"/>
              </w:rPr>
              <w:t xml:space="preserve"> ال</w:t>
            </w:r>
            <w:r w:rsidRPr="00E50AC6">
              <w:rPr>
                <w:rFonts w:ascii="Cambria" w:hAnsi="Cambria" w:cs="Times New Roman"/>
                <w:color w:val="000000"/>
                <w:sz w:val="28"/>
                <w:szCs w:val="28"/>
                <w:rtl/>
                <w:lang w:bidi="ar-IQ"/>
              </w:rPr>
              <w:t xml:space="preserve">فقرة </w:t>
            </w:r>
            <w:r w:rsidRPr="00E50AC6">
              <w:rPr>
                <w:rFonts w:ascii="Cambria" w:hAnsi="Cambria" w:cs="Times New Roman" w:hint="cs"/>
                <w:color w:val="000000"/>
                <w:sz w:val="28"/>
                <w:szCs w:val="28"/>
                <w:rtl/>
                <w:lang w:bidi="ar-IQ"/>
              </w:rPr>
              <w:t>وتكون ال</w:t>
            </w:r>
            <w:r w:rsidRPr="00E50AC6">
              <w:rPr>
                <w:rFonts w:ascii="Cambria" w:hAnsi="Cambria" w:cs="Times New Roman"/>
                <w:color w:val="000000"/>
                <w:sz w:val="28"/>
                <w:szCs w:val="28"/>
                <w:rtl/>
                <w:lang w:bidi="ar-IQ"/>
              </w:rPr>
              <w:t xml:space="preserve">أسئلة من الواقع العملي </w:t>
            </w:r>
            <w:r w:rsidRPr="00E50AC6">
              <w:rPr>
                <w:rFonts w:ascii="Cambria" w:hAnsi="Cambria" w:cs="Times New Roman" w:hint="cs"/>
                <w:color w:val="000000"/>
                <w:sz w:val="28"/>
                <w:szCs w:val="28"/>
                <w:rtl/>
                <w:lang w:bidi="ar-IQ"/>
              </w:rPr>
              <w:t>تطبيقا لشرح النظري</w:t>
            </w:r>
          </w:p>
        </w:tc>
        <w:tc>
          <w:tcPr>
            <w:tcW w:w="14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اعداد ورقة عمل</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color w:val="000000"/>
                <w:sz w:val="28"/>
                <w:szCs w:val="28"/>
                <w:rtl/>
                <w:lang w:bidi="ar-IQ"/>
              </w:rPr>
              <w:t>السابع</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معرفة الطالب</w:t>
            </w:r>
            <w:r w:rsidR="00232935">
              <w:rPr>
                <w:rFonts w:cs="Times New Roman" w:hint="cs"/>
                <w:sz w:val="28"/>
                <w:szCs w:val="28"/>
                <w:rtl/>
              </w:rPr>
              <w:t xml:space="preserve"> المسائل المتعلقة بحقوق الأبناء</w:t>
            </w:r>
          </w:p>
        </w:tc>
        <w:tc>
          <w:tcPr>
            <w:tcW w:w="1960" w:type="dxa"/>
            <w:tcBorders>
              <w:top w:val="single" w:sz="4" w:space="0" w:color="000000"/>
              <w:left w:val="single" w:sz="4" w:space="0" w:color="000000"/>
              <w:bottom w:val="single" w:sz="4" w:space="0" w:color="000000"/>
              <w:right w:val="single" w:sz="4" w:space="0" w:color="000000"/>
            </w:tcBorders>
          </w:tcPr>
          <w:p w:rsidR="00A8424C" w:rsidRPr="004E4F78" w:rsidRDefault="00D12A5F" w:rsidP="00992A63">
            <w:pPr>
              <w:shd w:val="clear" w:color="auto" w:fill="FFFFFF"/>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النسب والاقرار به واجراءاته</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1</w:t>
            </w:r>
            <w:r w:rsidRPr="00E50AC6">
              <w:rPr>
                <w:rFonts w:ascii="Cambria" w:hAnsi="Cambria" w:cs="Times New Roman"/>
                <w:color w:val="000000"/>
                <w:sz w:val="28"/>
                <w:szCs w:val="28"/>
                <w:rtl/>
                <w:lang w:bidi="ar-IQ"/>
              </w:rPr>
              <w:t>. إلقاء المحاضرات</w:t>
            </w:r>
            <w:r w:rsidRPr="00E50AC6">
              <w:rPr>
                <w:rFonts w:ascii="Cambria" w:hAnsi="Cambria" w:cs="Times New Roman" w:hint="cs"/>
                <w:color w:val="000000"/>
                <w:sz w:val="28"/>
                <w:szCs w:val="28"/>
                <w:rtl/>
                <w:lang w:bidi="ar-IQ"/>
              </w:rPr>
              <w:t xml:space="preserve"> وعرضها وطرح الاسئلة</w:t>
            </w:r>
          </w:p>
        </w:tc>
        <w:tc>
          <w:tcPr>
            <w:tcW w:w="14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اعداد ورقة عمل</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الثامن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معرفة الطالب</w:t>
            </w:r>
            <w:r w:rsidR="002001E6">
              <w:rPr>
                <w:rFonts w:cs="Times New Roman" w:hint="cs"/>
                <w:sz w:val="28"/>
                <w:szCs w:val="28"/>
                <w:rtl/>
              </w:rPr>
              <w:t xml:space="preserve"> بانحلال الرابطة </w:t>
            </w:r>
            <w:r w:rsidR="002001E6">
              <w:rPr>
                <w:rFonts w:cs="Times New Roman" w:hint="cs"/>
                <w:sz w:val="28"/>
                <w:szCs w:val="28"/>
                <w:rtl/>
              </w:rPr>
              <w:lastRenderedPageBreak/>
              <w:t>الزوجية</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Pr="00D12A5F" w:rsidRDefault="00D12A5F"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lastRenderedPageBreak/>
              <w:t>تعريف انتهاء الرابطة الزوجية</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bidi/>
              <w:jc w:val="center"/>
              <w:rPr>
                <w:rFonts w:ascii="Cambria" w:hAnsi="Cambria" w:cs="Times New Roman"/>
                <w:color w:val="000000"/>
                <w:sz w:val="28"/>
                <w:szCs w:val="28"/>
                <w:rtl/>
                <w:lang w:bidi="ar-IQ"/>
              </w:rPr>
            </w:pPr>
            <w:r w:rsidRPr="00E50AC6">
              <w:rPr>
                <w:rFonts w:ascii="Cambria" w:hAnsi="Cambria" w:cs="Times New Roman"/>
                <w:color w:val="000000"/>
                <w:sz w:val="28"/>
                <w:szCs w:val="28"/>
                <w:rtl/>
                <w:lang w:bidi="ar-IQ"/>
              </w:rPr>
              <w:t xml:space="preserve">1.إلقاء </w:t>
            </w:r>
            <w:r w:rsidRPr="00E50AC6">
              <w:rPr>
                <w:rFonts w:ascii="Cambria" w:hAnsi="Cambria" w:cs="Times New Roman"/>
                <w:color w:val="000000"/>
                <w:sz w:val="28"/>
                <w:szCs w:val="28"/>
                <w:rtl/>
                <w:lang w:bidi="ar-IQ"/>
              </w:rPr>
              <w:lastRenderedPageBreak/>
              <w:t>المحاضرات</w:t>
            </w:r>
          </w:p>
          <w:p w:rsidR="00A8424C" w:rsidRPr="00E50AC6" w:rsidRDefault="00A8424C" w:rsidP="00A8424C">
            <w:pPr>
              <w:bidi/>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2. طرح أسئلة بعد الانتهاء من شرح</w:t>
            </w:r>
            <w:r w:rsidRPr="00E50AC6">
              <w:rPr>
                <w:rFonts w:ascii="Cambria" w:hAnsi="Cambria" w:cs="Times New Roman" w:hint="cs"/>
                <w:color w:val="000000"/>
                <w:sz w:val="28"/>
                <w:szCs w:val="28"/>
                <w:rtl/>
                <w:lang w:bidi="ar-IQ"/>
              </w:rPr>
              <w:t xml:space="preserve"> ال</w:t>
            </w:r>
            <w:r w:rsidRPr="00E50AC6">
              <w:rPr>
                <w:rFonts w:ascii="Cambria" w:hAnsi="Cambria" w:cs="Times New Roman"/>
                <w:color w:val="000000"/>
                <w:sz w:val="28"/>
                <w:szCs w:val="28"/>
                <w:rtl/>
                <w:lang w:bidi="ar-IQ"/>
              </w:rPr>
              <w:t xml:space="preserve">فقرة </w:t>
            </w:r>
            <w:r w:rsidRPr="00E50AC6">
              <w:rPr>
                <w:rFonts w:ascii="Cambria" w:hAnsi="Cambria" w:cs="Times New Roman" w:hint="cs"/>
                <w:color w:val="000000"/>
                <w:sz w:val="28"/>
                <w:szCs w:val="28"/>
                <w:rtl/>
                <w:lang w:bidi="ar-IQ"/>
              </w:rPr>
              <w:t>وتكون ال</w:t>
            </w:r>
            <w:r w:rsidRPr="00E50AC6">
              <w:rPr>
                <w:rFonts w:ascii="Cambria" w:hAnsi="Cambria" w:cs="Times New Roman"/>
                <w:color w:val="000000"/>
                <w:sz w:val="28"/>
                <w:szCs w:val="28"/>
                <w:rtl/>
                <w:lang w:bidi="ar-IQ"/>
              </w:rPr>
              <w:t xml:space="preserve">أسئلة من الواقع العملي </w:t>
            </w:r>
            <w:r w:rsidRPr="00E50AC6">
              <w:rPr>
                <w:rFonts w:ascii="Cambria" w:hAnsi="Cambria" w:cs="Times New Roman" w:hint="cs"/>
                <w:color w:val="000000"/>
                <w:sz w:val="28"/>
                <w:szCs w:val="28"/>
                <w:rtl/>
                <w:lang w:bidi="ar-IQ"/>
              </w:rPr>
              <w:t>تطبيقا لشرح النظري</w:t>
            </w:r>
          </w:p>
        </w:tc>
        <w:tc>
          <w:tcPr>
            <w:tcW w:w="14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lastRenderedPageBreak/>
              <w:t xml:space="preserve">اعداد ورقة </w:t>
            </w:r>
            <w:r w:rsidRPr="00E50AC6">
              <w:rPr>
                <w:rFonts w:ascii="Cambria" w:hAnsi="Cambria" w:cs="Times New Roman" w:hint="cs"/>
                <w:color w:val="000000"/>
                <w:sz w:val="28"/>
                <w:szCs w:val="28"/>
                <w:rtl/>
                <w:lang w:bidi="ar-IQ"/>
              </w:rPr>
              <w:lastRenderedPageBreak/>
              <w:t>عمل</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lastRenderedPageBreak/>
              <w:t>التاسع</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سوف يلم الطالب</w:t>
            </w:r>
            <w:r w:rsidR="002001E6">
              <w:rPr>
                <w:rFonts w:cs="Times New Roman" w:hint="cs"/>
                <w:sz w:val="28"/>
                <w:szCs w:val="28"/>
                <w:rtl/>
              </w:rPr>
              <w:t xml:space="preserve"> بحالات نشور الزوجة</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Pr="00D12A5F" w:rsidRDefault="00D12A5F"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تعريف النشوز والاثار المترتبة على الحكم بالنشوز</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1</w:t>
            </w:r>
            <w:r w:rsidRPr="00E50AC6">
              <w:rPr>
                <w:rFonts w:ascii="Cambria" w:hAnsi="Cambria" w:cs="Times New Roman"/>
                <w:color w:val="000000"/>
                <w:sz w:val="28"/>
                <w:szCs w:val="28"/>
                <w:rtl/>
                <w:lang w:bidi="ar-IQ"/>
              </w:rPr>
              <w:t>. إلقاء المحاضرات</w:t>
            </w:r>
            <w:r w:rsidRPr="00E50AC6">
              <w:rPr>
                <w:rFonts w:ascii="Cambria" w:hAnsi="Cambria" w:cs="Times New Roman" w:hint="cs"/>
                <w:color w:val="000000"/>
                <w:sz w:val="28"/>
                <w:szCs w:val="28"/>
                <w:rtl/>
                <w:lang w:bidi="ar-IQ"/>
              </w:rPr>
              <w:t xml:space="preserve"> وعرضها وطرح الاسئلة</w:t>
            </w:r>
          </w:p>
        </w:tc>
        <w:tc>
          <w:tcPr>
            <w:tcW w:w="14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اعداد ورقة عمل</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العاشر</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2001E6" w:rsidP="00992A63">
            <w:pPr>
              <w:jc w:val="center"/>
              <w:rPr>
                <w:rFonts w:cs="Times New Roman"/>
                <w:sz w:val="28"/>
                <w:szCs w:val="28"/>
              </w:rPr>
            </w:pPr>
            <w:r>
              <w:rPr>
                <w:rFonts w:cs="Times New Roman" w:hint="cs"/>
                <w:sz w:val="28"/>
                <w:szCs w:val="28"/>
                <w:rtl/>
              </w:rPr>
              <w:t xml:space="preserve">ستعرف </w:t>
            </w:r>
            <w:r w:rsidR="00A8424C" w:rsidRPr="00E50AC6">
              <w:rPr>
                <w:rFonts w:cs="Times New Roman"/>
                <w:sz w:val="28"/>
                <w:szCs w:val="28"/>
                <w:rtl/>
              </w:rPr>
              <w:t xml:space="preserve"> الطالب</w:t>
            </w:r>
            <w:r>
              <w:rPr>
                <w:rFonts w:cs="Times New Roman" w:hint="cs"/>
                <w:sz w:val="28"/>
                <w:szCs w:val="28"/>
                <w:rtl/>
              </w:rPr>
              <w:t xml:space="preserve"> على صور  انحلال الرابطة الزوجية</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Pr="00D12A5F" w:rsidRDefault="0004492D"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اشكال التفريق في الفقه والقانون</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bidi/>
              <w:jc w:val="center"/>
              <w:rPr>
                <w:rFonts w:ascii="Cambria" w:hAnsi="Cambria" w:cs="Times New Roman"/>
                <w:color w:val="000000"/>
                <w:sz w:val="28"/>
                <w:szCs w:val="28"/>
                <w:rtl/>
                <w:lang w:bidi="ar-IQ"/>
              </w:rPr>
            </w:pPr>
            <w:r w:rsidRPr="00E50AC6">
              <w:rPr>
                <w:rFonts w:ascii="Cambria" w:hAnsi="Cambria" w:cs="Times New Roman"/>
                <w:color w:val="000000"/>
                <w:sz w:val="28"/>
                <w:szCs w:val="28"/>
                <w:rtl/>
                <w:lang w:bidi="ar-IQ"/>
              </w:rPr>
              <w:t>1.إلقاء المحاضرات</w:t>
            </w:r>
          </w:p>
          <w:p w:rsidR="00A8424C" w:rsidRPr="00E50AC6" w:rsidRDefault="00A8424C" w:rsidP="00A8424C">
            <w:pPr>
              <w:bidi/>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2. طرح أسئلة بعد الانتهاء من شرح</w:t>
            </w:r>
            <w:r w:rsidRPr="00E50AC6">
              <w:rPr>
                <w:rFonts w:ascii="Cambria" w:hAnsi="Cambria" w:cs="Times New Roman" w:hint="cs"/>
                <w:color w:val="000000"/>
                <w:sz w:val="28"/>
                <w:szCs w:val="28"/>
                <w:rtl/>
                <w:lang w:bidi="ar-IQ"/>
              </w:rPr>
              <w:t xml:space="preserve"> ال</w:t>
            </w:r>
            <w:r w:rsidRPr="00E50AC6">
              <w:rPr>
                <w:rFonts w:ascii="Cambria" w:hAnsi="Cambria" w:cs="Times New Roman"/>
                <w:color w:val="000000"/>
                <w:sz w:val="28"/>
                <w:szCs w:val="28"/>
                <w:rtl/>
                <w:lang w:bidi="ar-IQ"/>
              </w:rPr>
              <w:t xml:space="preserve">فقرة </w:t>
            </w:r>
            <w:r w:rsidRPr="00E50AC6">
              <w:rPr>
                <w:rFonts w:ascii="Cambria" w:hAnsi="Cambria" w:cs="Times New Roman" w:hint="cs"/>
                <w:color w:val="000000"/>
                <w:sz w:val="28"/>
                <w:szCs w:val="28"/>
                <w:rtl/>
                <w:lang w:bidi="ar-IQ"/>
              </w:rPr>
              <w:t>وتكون ال</w:t>
            </w:r>
            <w:r w:rsidRPr="00E50AC6">
              <w:rPr>
                <w:rFonts w:ascii="Cambria" w:hAnsi="Cambria" w:cs="Times New Roman"/>
                <w:color w:val="000000"/>
                <w:sz w:val="28"/>
                <w:szCs w:val="28"/>
                <w:rtl/>
                <w:lang w:bidi="ar-IQ"/>
              </w:rPr>
              <w:t xml:space="preserve">أسئلة من الواقع العملي </w:t>
            </w:r>
            <w:r w:rsidRPr="00E50AC6">
              <w:rPr>
                <w:rFonts w:ascii="Cambria" w:hAnsi="Cambria" w:cs="Times New Roman" w:hint="cs"/>
                <w:color w:val="000000"/>
                <w:sz w:val="28"/>
                <w:szCs w:val="28"/>
                <w:rtl/>
                <w:lang w:bidi="ar-IQ"/>
              </w:rPr>
              <w:t>تطبيقا لشرح النظري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 xml:space="preserve">اختبارات شفهية </w:t>
            </w:r>
            <w:proofErr w:type="spellStart"/>
            <w:r w:rsidRPr="00E50AC6">
              <w:rPr>
                <w:rFonts w:ascii="Cambria" w:hAnsi="Cambria" w:cs="Times New Roman" w:hint="cs"/>
                <w:color w:val="000000"/>
                <w:sz w:val="28"/>
                <w:szCs w:val="28"/>
                <w:rtl/>
                <w:lang w:bidi="ar-IQ"/>
              </w:rPr>
              <w:t>اوتحريرية</w:t>
            </w:r>
            <w:proofErr w:type="spellEnd"/>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الحادي عشر</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 سيتعرف الطالب </w:t>
            </w:r>
            <w:r w:rsidR="002001E6">
              <w:rPr>
                <w:rFonts w:cs="Times New Roman" w:hint="cs"/>
                <w:sz w:val="28"/>
                <w:szCs w:val="28"/>
                <w:rtl/>
              </w:rPr>
              <w:t>على الطلاق وشروطه وما يتعلق به من أحكام</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Default="0004492D"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تعريف الطلاق</w:t>
            </w:r>
          </w:p>
          <w:p w:rsidR="0004492D" w:rsidRPr="0004492D" w:rsidRDefault="0004492D"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واحكامه في الشريعة والقانون</w:t>
            </w: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shd w:val="clear" w:color="auto" w:fill="FFFFFF"/>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القاء المحاضرة واستخدام 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اختبارات شفهية</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الثاني عشر</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232935" w:rsidRDefault="00A8424C" w:rsidP="00992A63">
            <w:pPr>
              <w:jc w:val="center"/>
              <w:rPr>
                <w:rFonts w:cs="Times New Roman"/>
                <w:sz w:val="28"/>
                <w:szCs w:val="28"/>
                <w:rtl/>
              </w:rPr>
            </w:pPr>
            <w:r w:rsidRPr="00E50AC6">
              <w:rPr>
                <w:rFonts w:cs="Times New Roman" w:hint="cs"/>
                <w:sz w:val="28"/>
                <w:szCs w:val="28"/>
                <w:rtl/>
              </w:rPr>
              <w:t>-سيتعرف الطالب</w:t>
            </w:r>
          </w:p>
          <w:p w:rsidR="00A8424C" w:rsidRPr="00E50AC6" w:rsidRDefault="00232935" w:rsidP="00992A63">
            <w:pPr>
              <w:jc w:val="center"/>
              <w:rPr>
                <w:rFonts w:cs="Times New Roman"/>
                <w:sz w:val="28"/>
                <w:szCs w:val="28"/>
              </w:rPr>
            </w:pPr>
            <w:r>
              <w:rPr>
                <w:rFonts w:cs="Times New Roman" w:hint="cs"/>
                <w:sz w:val="28"/>
                <w:szCs w:val="28"/>
                <w:rtl/>
              </w:rPr>
              <w:t>على التفريق القضائي وشروطه</w:t>
            </w:r>
          </w:p>
        </w:tc>
        <w:tc>
          <w:tcPr>
            <w:tcW w:w="1960" w:type="dxa"/>
            <w:tcBorders>
              <w:top w:val="single" w:sz="4" w:space="0" w:color="000000"/>
              <w:left w:val="single" w:sz="4" w:space="0" w:color="000000"/>
              <w:bottom w:val="single" w:sz="4" w:space="0" w:color="000000"/>
              <w:right w:val="single" w:sz="4" w:space="0" w:color="000000"/>
            </w:tcBorders>
            <w:vAlign w:val="center"/>
          </w:tcPr>
          <w:p w:rsidR="0004492D" w:rsidRDefault="0004492D"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تعريف التفريق القضائي</w:t>
            </w:r>
          </w:p>
          <w:p w:rsidR="00A8424C" w:rsidRDefault="0004492D"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اسباب التفريق القضائي</w:t>
            </w:r>
          </w:p>
          <w:p w:rsidR="0004492D" w:rsidRPr="0004492D" w:rsidRDefault="0004492D"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اثاره</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إلقاء المحاضرات</w:t>
            </w:r>
            <w:r w:rsidRPr="00E50AC6">
              <w:rPr>
                <w:rFonts w:ascii="Cambria" w:hAnsi="Cambria" w:cs="Times New Roman" w:hint="cs"/>
                <w:color w:val="000000"/>
                <w:sz w:val="28"/>
                <w:szCs w:val="28"/>
                <w:rtl/>
                <w:lang w:bidi="ar-IQ"/>
              </w:rPr>
              <w:t xml:space="preserve"> وعرضها وطرح الاسئلة</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proofErr w:type="spellStart"/>
            <w:r w:rsidRPr="00E50AC6">
              <w:rPr>
                <w:rFonts w:ascii="Cambria" w:hAnsi="Cambria" w:cs="Times New Roman" w:hint="cs"/>
                <w:color w:val="000000"/>
                <w:sz w:val="28"/>
                <w:szCs w:val="28"/>
                <w:rtl/>
                <w:lang w:bidi="ar-IQ"/>
              </w:rPr>
              <w:t>اشفهية</w:t>
            </w:r>
            <w:proofErr w:type="spellEnd"/>
            <w:r w:rsidRPr="00E50AC6">
              <w:rPr>
                <w:rFonts w:ascii="Cambria" w:hAnsi="Cambria" w:cs="Times New Roman" w:hint="cs"/>
                <w:color w:val="000000"/>
                <w:sz w:val="28"/>
                <w:szCs w:val="28"/>
                <w:rtl/>
                <w:lang w:bidi="ar-IQ"/>
              </w:rPr>
              <w:t xml:space="preserve"> وتحريرية</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الثالث عشر</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-سيتعرف الطالب </w:t>
            </w:r>
            <w:r w:rsidR="00232935">
              <w:rPr>
                <w:rFonts w:cs="Times New Roman" w:hint="cs"/>
                <w:sz w:val="28"/>
                <w:szCs w:val="28"/>
                <w:rtl/>
              </w:rPr>
              <w:lastRenderedPageBreak/>
              <w:t>أحكام المتعلقة بالتفريق الاتفاقي الخلع</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Default="0004492D"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lastRenderedPageBreak/>
              <w:t>تعريف الخلع</w:t>
            </w:r>
          </w:p>
          <w:p w:rsidR="0004492D" w:rsidRDefault="0004492D"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شروطه</w:t>
            </w:r>
          </w:p>
          <w:p w:rsidR="0004492D" w:rsidRDefault="0004492D"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lastRenderedPageBreak/>
              <w:t>اثاره</w:t>
            </w:r>
          </w:p>
          <w:p w:rsidR="0004492D" w:rsidRPr="0004492D" w:rsidRDefault="0004492D" w:rsidP="00992A63">
            <w:pPr>
              <w:bidi/>
              <w:spacing w:after="0" w:line="240" w:lineRule="auto"/>
              <w:jc w:val="center"/>
              <w:rPr>
                <w:rFonts w:ascii="Cambria" w:eastAsia="Cambria" w:hAnsi="Cambria" w:cs="Times New Roman"/>
                <w:color w:val="000000"/>
                <w:sz w:val="28"/>
                <w:szCs w:val="28"/>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bidi/>
              <w:jc w:val="center"/>
              <w:rPr>
                <w:rFonts w:ascii="Cambria" w:hAnsi="Cambria" w:cs="Times New Roman"/>
                <w:color w:val="000000"/>
                <w:sz w:val="28"/>
                <w:szCs w:val="28"/>
                <w:rtl/>
                <w:lang w:bidi="ar-IQ"/>
              </w:rPr>
            </w:pPr>
            <w:r w:rsidRPr="00E50AC6">
              <w:rPr>
                <w:rFonts w:ascii="Cambria" w:hAnsi="Cambria" w:cs="Times New Roman"/>
                <w:color w:val="000000"/>
                <w:sz w:val="28"/>
                <w:szCs w:val="28"/>
                <w:rtl/>
                <w:lang w:bidi="ar-IQ"/>
              </w:rPr>
              <w:lastRenderedPageBreak/>
              <w:t xml:space="preserve">1.إلقاء </w:t>
            </w:r>
            <w:r w:rsidRPr="00E50AC6">
              <w:rPr>
                <w:rFonts w:ascii="Cambria" w:hAnsi="Cambria" w:cs="Times New Roman"/>
                <w:color w:val="000000"/>
                <w:sz w:val="28"/>
                <w:szCs w:val="28"/>
                <w:rtl/>
                <w:lang w:bidi="ar-IQ"/>
              </w:rPr>
              <w:lastRenderedPageBreak/>
              <w:t>المحاضرات</w:t>
            </w:r>
          </w:p>
          <w:p w:rsidR="00A8424C" w:rsidRPr="00E50AC6" w:rsidRDefault="00A8424C" w:rsidP="00A8424C">
            <w:pPr>
              <w:bidi/>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2. طرح أسئلة بعد الانتهاء من شرح</w:t>
            </w:r>
            <w:r w:rsidRPr="00E50AC6">
              <w:rPr>
                <w:rFonts w:ascii="Cambria" w:hAnsi="Cambria" w:cs="Times New Roman" w:hint="cs"/>
                <w:color w:val="000000"/>
                <w:sz w:val="28"/>
                <w:szCs w:val="28"/>
                <w:rtl/>
                <w:lang w:bidi="ar-IQ"/>
              </w:rPr>
              <w:t xml:space="preserve"> ال</w:t>
            </w:r>
            <w:r w:rsidRPr="00E50AC6">
              <w:rPr>
                <w:rFonts w:ascii="Cambria" w:hAnsi="Cambria" w:cs="Times New Roman"/>
                <w:color w:val="000000"/>
                <w:sz w:val="28"/>
                <w:szCs w:val="28"/>
                <w:rtl/>
                <w:lang w:bidi="ar-IQ"/>
              </w:rPr>
              <w:t xml:space="preserve">فقرة </w:t>
            </w:r>
            <w:r w:rsidRPr="00E50AC6">
              <w:rPr>
                <w:rFonts w:ascii="Cambria" w:hAnsi="Cambria" w:cs="Times New Roman" w:hint="cs"/>
                <w:color w:val="000000"/>
                <w:sz w:val="28"/>
                <w:szCs w:val="28"/>
                <w:rtl/>
                <w:lang w:bidi="ar-IQ"/>
              </w:rPr>
              <w:t>وتكون ال</w:t>
            </w:r>
            <w:r w:rsidRPr="00E50AC6">
              <w:rPr>
                <w:rFonts w:ascii="Cambria" w:hAnsi="Cambria" w:cs="Times New Roman"/>
                <w:color w:val="000000"/>
                <w:sz w:val="28"/>
                <w:szCs w:val="28"/>
                <w:rtl/>
                <w:lang w:bidi="ar-IQ"/>
              </w:rPr>
              <w:t xml:space="preserve">أسئلة من الواقع العملي </w:t>
            </w:r>
            <w:r w:rsidRPr="00E50AC6">
              <w:rPr>
                <w:rFonts w:ascii="Cambria" w:hAnsi="Cambria" w:cs="Times New Roman" w:hint="cs"/>
                <w:color w:val="000000"/>
                <w:sz w:val="28"/>
                <w:szCs w:val="28"/>
                <w:rtl/>
                <w:lang w:bidi="ar-IQ"/>
              </w:rPr>
              <w:t>تطبيقا لشرح النظري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lastRenderedPageBreak/>
              <w:t>امتحانات</w:t>
            </w:r>
            <w:r w:rsidRPr="00E50AC6">
              <w:rPr>
                <w:rFonts w:ascii="Cambria" w:hAnsi="Cambria" w:cs="Times New Roman" w:hint="cs"/>
                <w:color w:val="000000"/>
                <w:sz w:val="28"/>
                <w:szCs w:val="28"/>
                <w:rtl/>
                <w:lang w:bidi="ar-IQ"/>
              </w:rPr>
              <w:t xml:space="preserve"> </w:t>
            </w:r>
            <w:r w:rsidRPr="00E50AC6">
              <w:rPr>
                <w:rFonts w:ascii="Cambria" w:hAnsi="Cambria" w:cs="Times New Roman"/>
                <w:color w:val="000000"/>
                <w:sz w:val="28"/>
                <w:szCs w:val="28"/>
                <w:rtl/>
                <w:lang w:bidi="ar-IQ"/>
              </w:rPr>
              <w:lastRenderedPageBreak/>
              <w:t>تحريرية</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lastRenderedPageBreak/>
              <w:t>الرابع عشر</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-ستعرف الطالب على </w:t>
            </w:r>
            <w:r w:rsidR="00232935">
              <w:rPr>
                <w:rFonts w:cs="Times New Roman" w:hint="cs"/>
                <w:sz w:val="28"/>
                <w:szCs w:val="28"/>
                <w:rtl/>
              </w:rPr>
              <w:t>احكام الحضانة وشروطها</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Default="0004492D"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الرضاعة</w:t>
            </w:r>
          </w:p>
          <w:p w:rsidR="0004492D" w:rsidRPr="0004492D" w:rsidRDefault="0004492D"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الحضانة</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1</w:t>
            </w:r>
            <w:r w:rsidRPr="00E50AC6">
              <w:rPr>
                <w:rFonts w:ascii="Cambria" w:hAnsi="Cambria" w:cs="Times New Roman"/>
                <w:color w:val="000000"/>
                <w:sz w:val="28"/>
                <w:szCs w:val="28"/>
                <w:rtl/>
                <w:lang w:bidi="ar-IQ"/>
              </w:rPr>
              <w:t>. إلقاء المحاضرات</w:t>
            </w:r>
            <w:r w:rsidRPr="00E50AC6">
              <w:rPr>
                <w:rFonts w:ascii="Cambria" w:hAnsi="Cambria" w:cs="Times New Roman" w:hint="cs"/>
                <w:color w:val="000000"/>
                <w:sz w:val="28"/>
                <w:szCs w:val="28"/>
                <w:rtl/>
                <w:lang w:bidi="ar-IQ"/>
              </w:rPr>
              <w:t xml:space="preserve"> وعرضها وطرح الاسئلة</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حضور الطالب</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الخامس عشر</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-سيكون الطالب على </w:t>
            </w:r>
            <w:r w:rsidR="00232935">
              <w:rPr>
                <w:rFonts w:cs="Times New Roman" w:hint="cs"/>
                <w:sz w:val="28"/>
                <w:szCs w:val="28"/>
                <w:rtl/>
              </w:rPr>
              <w:t>احكام نفقة الاقارب</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Pr="00A46CA4" w:rsidRDefault="00A46CA4"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نفقة الابناء والاباء والحواشي</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bidi/>
              <w:jc w:val="center"/>
              <w:rPr>
                <w:rFonts w:ascii="Cambria" w:hAnsi="Cambria" w:cs="Times New Roman"/>
                <w:color w:val="000000"/>
                <w:sz w:val="28"/>
                <w:szCs w:val="28"/>
                <w:rtl/>
                <w:lang w:bidi="ar-IQ"/>
              </w:rPr>
            </w:pPr>
            <w:r w:rsidRPr="00E50AC6">
              <w:rPr>
                <w:rFonts w:ascii="Cambria" w:hAnsi="Cambria" w:cs="Times New Roman"/>
                <w:color w:val="000000"/>
                <w:sz w:val="28"/>
                <w:szCs w:val="28"/>
                <w:rtl/>
                <w:lang w:bidi="ar-IQ"/>
              </w:rPr>
              <w:t>1.إلقاء المحاضرات</w:t>
            </w:r>
          </w:p>
          <w:p w:rsidR="00A8424C" w:rsidRPr="00E50AC6" w:rsidRDefault="00A8424C" w:rsidP="00A8424C">
            <w:pPr>
              <w:bidi/>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2. طرح أسئلة بعد الانتهاء من شرح</w:t>
            </w:r>
            <w:r w:rsidRPr="00E50AC6">
              <w:rPr>
                <w:rFonts w:ascii="Cambria" w:hAnsi="Cambria" w:cs="Times New Roman" w:hint="cs"/>
                <w:color w:val="000000"/>
                <w:sz w:val="28"/>
                <w:szCs w:val="28"/>
                <w:rtl/>
                <w:lang w:bidi="ar-IQ"/>
              </w:rPr>
              <w:t xml:space="preserve"> ال</w:t>
            </w:r>
            <w:r w:rsidRPr="00E50AC6">
              <w:rPr>
                <w:rFonts w:ascii="Cambria" w:hAnsi="Cambria" w:cs="Times New Roman"/>
                <w:color w:val="000000"/>
                <w:sz w:val="28"/>
                <w:szCs w:val="28"/>
                <w:rtl/>
                <w:lang w:bidi="ar-IQ"/>
              </w:rPr>
              <w:t xml:space="preserve">فقرة </w:t>
            </w:r>
            <w:r w:rsidRPr="00E50AC6">
              <w:rPr>
                <w:rFonts w:ascii="Cambria" w:hAnsi="Cambria" w:cs="Times New Roman" w:hint="cs"/>
                <w:color w:val="000000"/>
                <w:sz w:val="28"/>
                <w:szCs w:val="28"/>
                <w:rtl/>
                <w:lang w:bidi="ar-IQ"/>
              </w:rPr>
              <w:t>وتكون ال</w:t>
            </w:r>
            <w:r w:rsidRPr="00E50AC6">
              <w:rPr>
                <w:rFonts w:ascii="Cambria" w:hAnsi="Cambria" w:cs="Times New Roman"/>
                <w:color w:val="000000"/>
                <w:sz w:val="28"/>
                <w:szCs w:val="28"/>
                <w:rtl/>
                <w:lang w:bidi="ar-IQ"/>
              </w:rPr>
              <w:t xml:space="preserve">أسئلة من الواقع العملي </w:t>
            </w:r>
            <w:r w:rsidRPr="00E50AC6">
              <w:rPr>
                <w:rFonts w:ascii="Cambria" w:hAnsi="Cambria" w:cs="Times New Roman" w:hint="cs"/>
                <w:color w:val="000000"/>
                <w:sz w:val="28"/>
                <w:szCs w:val="28"/>
                <w:rtl/>
                <w:lang w:bidi="ar-IQ"/>
              </w:rPr>
              <w:t>تطبيقا لشرح النظري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تكليف ورقة عمل</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السادس عشر</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-سيكون الطالب على علم </w:t>
            </w:r>
            <w:r>
              <w:rPr>
                <w:rFonts w:cs="Times New Roman" w:hint="cs"/>
                <w:sz w:val="28"/>
                <w:szCs w:val="28"/>
                <w:rtl/>
              </w:rPr>
              <w:t>بمفهوم التركة وما يتعلق بها من حقوق</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Pr="00A46CA4" w:rsidRDefault="00A46CA4"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تعريف التركة وما يتعلق بها</w:t>
            </w: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القاء المحاضرة واستخدام 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bidi/>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امتحان تحريري شامل</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السابع عشر</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-ستعرف على </w:t>
            </w:r>
            <w:r>
              <w:rPr>
                <w:rFonts w:cs="Times New Roman" w:hint="cs"/>
                <w:sz w:val="28"/>
                <w:szCs w:val="28"/>
                <w:rtl/>
              </w:rPr>
              <w:t>الطالب على الوصية وتمييزها عما يشتبه بها</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Default="00A46CA4"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تعريف الوصية</w:t>
            </w:r>
          </w:p>
          <w:p w:rsidR="00A46CA4" w:rsidRDefault="00A46CA4"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تصرفات المريض مرض الموت</w:t>
            </w:r>
          </w:p>
          <w:p w:rsidR="00A46CA4" w:rsidRPr="00A46CA4" w:rsidRDefault="00A46CA4" w:rsidP="00992A63">
            <w:pPr>
              <w:bidi/>
              <w:spacing w:after="0" w:line="240" w:lineRule="auto"/>
              <w:jc w:val="center"/>
              <w:rPr>
                <w:rFonts w:ascii="Cambria" w:eastAsia="Cambria" w:hAnsi="Cambria" w:cs="Times New Roman"/>
                <w:color w:val="000000"/>
                <w:sz w:val="28"/>
                <w:szCs w:val="28"/>
              </w:rPr>
            </w:pP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القاء المحاضرة واستخدام 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حضور الطالب</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الثامن عشر</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-سوف يكون ملم </w:t>
            </w:r>
            <w:r>
              <w:rPr>
                <w:rFonts w:cs="Times New Roman" w:hint="cs"/>
                <w:sz w:val="28"/>
                <w:szCs w:val="28"/>
                <w:rtl/>
              </w:rPr>
              <w:t xml:space="preserve">بشروط الوصية واحكامها بالفقه </w:t>
            </w:r>
            <w:r>
              <w:rPr>
                <w:rFonts w:cs="Times New Roman" w:hint="cs"/>
                <w:sz w:val="28"/>
                <w:szCs w:val="28"/>
                <w:rtl/>
              </w:rPr>
              <w:lastRenderedPageBreak/>
              <w:t>والقانون</w:t>
            </w:r>
          </w:p>
        </w:tc>
        <w:tc>
          <w:tcPr>
            <w:tcW w:w="1960" w:type="dxa"/>
            <w:tcBorders>
              <w:top w:val="single" w:sz="4" w:space="0" w:color="000000"/>
              <w:left w:val="single" w:sz="4" w:space="0" w:color="000000"/>
              <w:bottom w:val="single" w:sz="4" w:space="0" w:color="000000"/>
              <w:right w:val="single" w:sz="4" w:space="0" w:color="000000"/>
            </w:tcBorders>
            <w:vAlign w:val="center"/>
          </w:tcPr>
          <w:p w:rsidR="00A46CA4" w:rsidRDefault="00A46CA4"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lastRenderedPageBreak/>
              <w:t>صحة الوصية</w:t>
            </w:r>
          </w:p>
          <w:p w:rsidR="00A46CA4" w:rsidRDefault="00A46CA4"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احكام الوصية</w:t>
            </w:r>
          </w:p>
          <w:p w:rsidR="00A8424C" w:rsidRDefault="00A46CA4" w:rsidP="00992A63">
            <w:pPr>
              <w:bidi/>
              <w:spacing w:after="0" w:line="240" w:lineRule="auto"/>
              <w:jc w:val="center"/>
              <w:rPr>
                <w:rFonts w:ascii="Cambria" w:eastAsia="Cambria" w:hAnsi="Cambria" w:cs="Cambria"/>
                <w:color w:val="000000"/>
                <w:sz w:val="28"/>
                <w:szCs w:val="28"/>
              </w:rPr>
            </w:pPr>
            <w:r>
              <w:rPr>
                <w:rFonts w:ascii="Cambria" w:eastAsia="Cambria" w:hAnsi="Cambria" w:cs="Times New Roman" w:hint="cs"/>
                <w:color w:val="000000"/>
                <w:sz w:val="28"/>
                <w:szCs w:val="28"/>
                <w:rtl/>
              </w:rPr>
              <w:t>بطلان الوصية</w:t>
            </w: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القاء المحاضرة واستخدام 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proofErr w:type="spellStart"/>
            <w:r w:rsidRPr="00E50AC6">
              <w:rPr>
                <w:rFonts w:ascii="Cambria" w:hAnsi="Cambria" w:cs="Times New Roman" w:hint="cs"/>
                <w:color w:val="000000"/>
                <w:sz w:val="28"/>
                <w:szCs w:val="28"/>
                <w:rtl/>
                <w:lang w:bidi="ar-IQ"/>
              </w:rPr>
              <w:t>حضزر</w:t>
            </w:r>
            <w:proofErr w:type="spellEnd"/>
            <w:r w:rsidRPr="00E50AC6">
              <w:rPr>
                <w:rFonts w:ascii="Cambria" w:hAnsi="Cambria" w:cs="Times New Roman" w:hint="cs"/>
                <w:color w:val="000000"/>
                <w:sz w:val="28"/>
                <w:szCs w:val="28"/>
                <w:rtl/>
                <w:lang w:bidi="ar-IQ"/>
              </w:rPr>
              <w:t xml:space="preserve"> الطالب</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lastRenderedPageBreak/>
              <w:t>التاسع عشر</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-سوف يكون ملم </w:t>
            </w:r>
            <w:r>
              <w:rPr>
                <w:rFonts w:cs="Times New Roman" w:hint="cs"/>
                <w:sz w:val="28"/>
                <w:szCs w:val="28"/>
                <w:rtl/>
              </w:rPr>
              <w:t xml:space="preserve">بمفهوم الميراث </w:t>
            </w:r>
            <w:proofErr w:type="spellStart"/>
            <w:r>
              <w:rPr>
                <w:rFonts w:cs="Times New Roman" w:hint="cs"/>
                <w:sz w:val="28"/>
                <w:szCs w:val="28"/>
                <w:rtl/>
              </w:rPr>
              <w:t>وشروطة</w:t>
            </w:r>
            <w:proofErr w:type="spellEnd"/>
            <w:r>
              <w:rPr>
                <w:rFonts w:cs="Times New Roman" w:hint="cs"/>
                <w:sz w:val="28"/>
                <w:szCs w:val="28"/>
                <w:rtl/>
              </w:rPr>
              <w:t xml:space="preserve"> واركانه</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Default="00A46CA4"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تعريف الميراث</w:t>
            </w:r>
          </w:p>
          <w:p w:rsidR="00A46CA4" w:rsidRDefault="00A46CA4"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شروط الميراث</w:t>
            </w:r>
          </w:p>
          <w:p w:rsidR="00A46CA4" w:rsidRPr="00A46CA4" w:rsidRDefault="00A46CA4"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اركان الميراث</w:t>
            </w: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القاء المحاضرة واستخدام 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اختبارات شفهية</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العشرون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rFonts w:cs="Times New Roman"/>
                <w:sz w:val="28"/>
                <w:szCs w:val="28"/>
              </w:rPr>
            </w:pPr>
            <w:r w:rsidRPr="00E50AC6">
              <w:rPr>
                <w:rFonts w:cs="Times New Roman" w:hint="cs"/>
                <w:sz w:val="28"/>
                <w:szCs w:val="28"/>
                <w:rtl/>
              </w:rPr>
              <w:t xml:space="preserve">-سيكون على معرفة </w:t>
            </w:r>
            <w:proofErr w:type="spellStart"/>
            <w:r>
              <w:rPr>
                <w:rFonts w:cs="Times New Roman" w:hint="cs"/>
                <w:sz w:val="28"/>
                <w:szCs w:val="28"/>
                <w:rtl/>
              </w:rPr>
              <w:t>بالمستحقون</w:t>
            </w:r>
            <w:proofErr w:type="spellEnd"/>
            <w:r>
              <w:rPr>
                <w:rFonts w:cs="Times New Roman" w:hint="cs"/>
                <w:sz w:val="28"/>
                <w:szCs w:val="28"/>
                <w:rtl/>
              </w:rPr>
              <w:t xml:space="preserve"> للتركة حسب </w:t>
            </w:r>
            <w:proofErr w:type="spellStart"/>
            <w:r>
              <w:rPr>
                <w:rFonts w:cs="Times New Roman" w:hint="cs"/>
                <w:sz w:val="28"/>
                <w:szCs w:val="28"/>
                <w:rtl/>
              </w:rPr>
              <w:t>الاولولية</w:t>
            </w:r>
            <w:proofErr w:type="spellEnd"/>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Default="00A46CA4"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الحقوق المتعلقة بالتركة</w:t>
            </w:r>
          </w:p>
          <w:p w:rsidR="00A46CA4" w:rsidRDefault="00A46CA4"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المستحون للتركة حسب القانون</w:t>
            </w:r>
          </w:p>
          <w:p w:rsidR="00A46CA4" w:rsidRPr="00A46CA4" w:rsidRDefault="00A46CA4" w:rsidP="00992A63">
            <w:pPr>
              <w:bidi/>
              <w:spacing w:after="0" w:line="240" w:lineRule="auto"/>
              <w:jc w:val="center"/>
              <w:rPr>
                <w:rFonts w:ascii="Cambria" w:eastAsia="Cambria" w:hAnsi="Cambria" w:cs="Times New Roman"/>
                <w:color w:val="000000"/>
                <w:sz w:val="28"/>
                <w:szCs w:val="28"/>
              </w:rPr>
            </w:pP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القاء المحاضرة واستخدام 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 xml:space="preserve">اختبارات </w:t>
            </w:r>
            <w:r w:rsidRPr="00E50AC6">
              <w:rPr>
                <w:rFonts w:ascii="Cambria" w:hAnsi="Cambria" w:cs="Times New Roman"/>
                <w:color w:val="000000"/>
                <w:sz w:val="28"/>
                <w:szCs w:val="28"/>
                <w:rtl/>
                <w:lang w:bidi="ar-IQ"/>
              </w:rPr>
              <w:t>تحريرية</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الواحد والعشرون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hint="cs"/>
                <w:color w:val="000000"/>
                <w:sz w:val="28"/>
                <w:szCs w:val="28"/>
                <w:rtl/>
                <w:lang w:bidi="ar-IQ"/>
              </w:rPr>
              <w:t>-</w:t>
            </w:r>
            <w:proofErr w:type="spellStart"/>
            <w:r w:rsidRPr="00E50AC6">
              <w:rPr>
                <w:rFonts w:cs="Times New Roman" w:hint="cs"/>
                <w:color w:val="000000"/>
                <w:sz w:val="28"/>
                <w:szCs w:val="28"/>
                <w:rtl/>
                <w:lang w:bidi="ar-IQ"/>
              </w:rPr>
              <w:t>ستيعرف</w:t>
            </w:r>
            <w:proofErr w:type="spellEnd"/>
            <w:r w:rsidRPr="00E50AC6">
              <w:rPr>
                <w:rFonts w:cs="Times New Roman" w:hint="cs"/>
                <w:color w:val="000000"/>
                <w:sz w:val="28"/>
                <w:szCs w:val="28"/>
                <w:rtl/>
                <w:lang w:bidi="ar-IQ"/>
              </w:rPr>
              <w:t xml:space="preserve"> على</w:t>
            </w:r>
            <w:r>
              <w:rPr>
                <w:rFonts w:cs="Times New Roman" w:hint="cs"/>
                <w:color w:val="000000"/>
                <w:sz w:val="28"/>
                <w:szCs w:val="28"/>
                <w:rtl/>
                <w:lang w:bidi="ar-IQ"/>
              </w:rPr>
              <w:t xml:space="preserve"> السبب الاول بالميراث وهو الزوجية</w:t>
            </w:r>
          </w:p>
        </w:tc>
        <w:tc>
          <w:tcPr>
            <w:tcW w:w="1960" w:type="dxa"/>
            <w:tcBorders>
              <w:top w:val="single" w:sz="4" w:space="0" w:color="000000"/>
              <w:left w:val="single" w:sz="4" w:space="0" w:color="000000"/>
              <w:bottom w:val="single" w:sz="4" w:space="0" w:color="000000"/>
              <w:right w:val="single" w:sz="4" w:space="0" w:color="000000"/>
            </w:tcBorders>
            <w:vAlign w:val="center"/>
          </w:tcPr>
          <w:p w:rsidR="00A46CA4" w:rsidRPr="00A46CA4" w:rsidRDefault="00A46CA4"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شروط الميراث بالزوجة</w:t>
            </w: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القاء المحاضرة واستخدام 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امتحانات شفهية وتحريرية</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الثاني والعشرون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hint="cs"/>
                <w:color w:val="000000"/>
                <w:sz w:val="28"/>
                <w:szCs w:val="28"/>
                <w:rtl/>
                <w:lang w:bidi="ar-IQ"/>
              </w:rPr>
              <w:t>-سيكون الطالب  متى</w:t>
            </w:r>
            <w:r>
              <w:rPr>
                <w:rFonts w:cs="Times New Roman" w:hint="cs"/>
                <w:color w:val="000000"/>
                <w:sz w:val="28"/>
                <w:szCs w:val="28"/>
                <w:rtl/>
                <w:lang w:bidi="ar-IQ"/>
              </w:rPr>
              <w:t xml:space="preserve"> يرث الزوجان فرضها الاعلى والادنى مع حساب المسائل </w:t>
            </w:r>
            <w:proofErr w:type="spellStart"/>
            <w:r>
              <w:rPr>
                <w:rFonts w:cs="Times New Roman" w:hint="cs"/>
                <w:color w:val="000000"/>
                <w:sz w:val="28"/>
                <w:szCs w:val="28"/>
                <w:rtl/>
                <w:lang w:bidi="ar-IQ"/>
              </w:rPr>
              <w:t>الارثية</w:t>
            </w:r>
            <w:proofErr w:type="spellEnd"/>
          </w:p>
        </w:tc>
        <w:tc>
          <w:tcPr>
            <w:tcW w:w="1960" w:type="dxa"/>
            <w:tcBorders>
              <w:top w:val="single" w:sz="4" w:space="0" w:color="000000"/>
              <w:left w:val="single" w:sz="4" w:space="0" w:color="000000"/>
              <w:bottom w:val="single" w:sz="4" w:space="0" w:color="000000"/>
              <w:right w:val="single" w:sz="4" w:space="0" w:color="000000"/>
            </w:tcBorders>
            <w:vAlign w:val="center"/>
          </w:tcPr>
          <w:p w:rsidR="00A46CA4" w:rsidRDefault="00A46CA4"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حالات ميراث الزوج</w:t>
            </w:r>
          </w:p>
          <w:p w:rsidR="00A8424C" w:rsidRDefault="00A46CA4" w:rsidP="00992A63">
            <w:pPr>
              <w:bidi/>
              <w:spacing w:after="0" w:line="240" w:lineRule="auto"/>
              <w:jc w:val="center"/>
              <w:rPr>
                <w:rFonts w:ascii="Cambria" w:eastAsia="Cambria" w:hAnsi="Cambria" w:cs="Cambria"/>
                <w:color w:val="000000"/>
                <w:sz w:val="28"/>
                <w:szCs w:val="28"/>
              </w:rPr>
            </w:pPr>
            <w:r>
              <w:rPr>
                <w:rFonts w:ascii="Cambria" w:eastAsia="Cambria" w:hAnsi="Cambria" w:cs="Times New Roman" w:hint="cs"/>
                <w:color w:val="000000"/>
                <w:sz w:val="28"/>
                <w:szCs w:val="28"/>
                <w:rtl/>
              </w:rPr>
              <w:t>حالات ميراث الزوجة</w:t>
            </w: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القاء المحاضرة واستخدام 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امتحانات شفهية وتحريرية</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الثالث والعشرون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hint="cs"/>
                <w:color w:val="000000"/>
                <w:sz w:val="28"/>
                <w:szCs w:val="28"/>
                <w:rtl/>
                <w:lang w:bidi="ar-IQ"/>
              </w:rPr>
              <w:t>-سيتعرف الطالب</w:t>
            </w:r>
            <w:r>
              <w:rPr>
                <w:rFonts w:cs="Times New Roman" w:hint="cs"/>
                <w:color w:val="000000"/>
                <w:sz w:val="28"/>
                <w:szCs w:val="28"/>
                <w:rtl/>
                <w:lang w:bidi="ar-IQ"/>
              </w:rPr>
              <w:t xml:space="preserve"> على السبب الثاني هو القرابة وحسب الأولوية منهم بالميراث</w:t>
            </w:r>
          </w:p>
        </w:tc>
        <w:tc>
          <w:tcPr>
            <w:tcW w:w="1960" w:type="dxa"/>
            <w:tcBorders>
              <w:top w:val="single" w:sz="4" w:space="0" w:color="000000"/>
              <w:left w:val="single" w:sz="4" w:space="0" w:color="000000"/>
              <w:bottom w:val="single" w:sz="4" w:space="0" w:color="000000"/>
              <w:right w:val="single" w:sz="4" w:space="0" w:color="000000"/>
            </w:tcBorders>
            <w:vAlign w:val="center"/>
          </w:tcPr>
          <w:p w:rsidR="00A46CA4" w:rsidRPr="00A46CA4" w:rsidRDefault="00992A63"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نظام الطبقات</w:t>
            </w: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القاء المحاضرة واستخدام 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bidi/>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اعداد ورقة عمل</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الرابع والعشرون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sz w:val="28"/>
                <w:szCs w:val="28"/>
              </w:rPr>
            </w:pPr>
            <w:r w:rsidRPr="00E50AC6">
              <w:rPr>
                <w:rFonts w:cs="Times New Roman" w:hint="cs"/>
                <w:color w:val="000000"/>
                <w:sz w:val="28"/>
                <w:szCs w:val="28"/>
                <w:rtl/>
                <w:lang w:bidi="ar-IQ"/>
              </w:rPr>
              <w:t>-سيتعرف الطالب</w:t>
            </w:r>
            <w:r>
              <w:rPr>
                <w:rFonts w:cs="Times New Roman" w:hint="cs"/>
                <w:color w:val="000000"/>
                <w:sz w:val="28"/>
                <w:szCs w:val="28"/>
                <w:rtl/>
                <w:lang w:bidi="ar-IQ"/>
              </w:rPr>
              <w:t xml:space="preserve"> على ميراث الطبقة الاولى والمسائل </w:t>
            </w:r>
            <w:proofErr w:type="spellStart"/>
            <w:r>
              <w:rPr>
                <w:rFonts w:cs="Times New Roman" w:hint="cs"/>
                <w:color w:val="000000"/>
                <w:sz w:val="28"/>
                <w:szCs w:val="28"/>
                <w:rtl/>
                <w:lang w:bidi="ar-IQ"/>
              </w:rPr>
              <w:t>الارثية</w:t>
            </w:r>
            <w:proofErr w:type="spellEnd"/>
            <w:r>
              <w:rPr>
                <w:rFonts w:cs="Times New Roman" w:hint="cs"/>
                <w:color w:val="000000"/>
                <w:sz w:val="28"/>
                <w:szCs w:val="28"/>
                <w:rtl/>
                <w:lang w:bidi="ar-IQ"/>
              </w:rPr>
              <w:t xml:space="preserve"> المتعلقة بهما</w:t>
            </w:r>
          </w:p>
        </w:tc>
        <w:tc>
          <w:tcPr>
            <w:tcW w:w="1960" w:type="dxa"/>
            <w:tcBorders>
              <w:top w:val="single" w:sz="4" w:space="0" w:color="000000"/>
              <w:left w:val="single" w:sz="4" w:space="0" w:color="000000"/>
              <w:bottom w:val="single" w:sz="4" w:space="0" w:color="000000"/>
              <w:right w:val="single" w:sz="4" w:space="0" w:color="000000"/>
            </w:tcBorders>
            <w:vAlign w:val="center"/>
          </w:tcPr>
          <w:p w:rsidR="00992A63" w:rsidRDefault="00992A63"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حالات ميراث الاب</w:t>
            </w:r>
          </w:p>
          <w:p w:rsidR="00992A63" w:rsidRDefault="00992A63"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حالات ميراث الام</w:t>
            </w:r>
          </w:p>
          <w:p w:rsidR="00A8424C" w:rsidRDefault="00992A63" w:rsidP="00992A63">
            <w:pPr>
              <w:bidi/>
              <w:spacing w:after="0" w:line="240" w:lineRule="auto"/>
              <w:jc w:val="center"/>
              <w:rPr>
                <w:rFonts w:ascii="Cambria" w:eastAsia="Cambria" w:hAnsi="Cambria" w:cs="Cambria"/>
                <w:color w:val="000000"/>
                <w:sz w:val="28"/>
                <w:szCs w:val="28"/>
              </w:rPr>
            </w:pPr>
            <w:r>
              <w:rPr>
                <w:rFonts w:ascii="Cambria" w:eastAsia="Cambria" w:hAnsi="Cambria" w:cs="Times New Roman" w:hint="cs"/>
                <w:color w:val="000000"/>
                <w:sz w:val="28"/>
                <w:szCs w:val="28"/>
                <w:rtl/>
              </w:rPr>
              <w:t>حالات ميراث الابناء وابنائهم نزولا</w:t>
            </w: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bidi/>
              <w:jc w:val="center"/>
              <w:rPr>
                <w:sz w:val="28"/>
                <w:szCs w:val="28"/>
              </w:rPr>
            </w:pPr>
            <w:r w:rsidRPr="00E50AC6">
              <w:rPr>
                <w:rFonts w:ascii="Cambria" w:hAnsi="Cambria" w:cs="Times New Roman" w:hint="cs"/>
                <w:color w:val="000000"/>
                <w:sz w:val="28"/>
                <w:szCs w:val="28"/>
                <w:rtl/>
                <w:lang w:bidi="ar-IQ"/>
              </w:rPr>
              <w:t>القاء المحاضرة واستخدام 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اختبارات شفهية</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الخامس والعشرون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jc w:val="center"/>
              <w:rPr>
                <w:sz w:val="28"/>
                <w:szCs w:val="28"/>
              </w:rPr>
            </w:pPr>
            <w:r w:rsidRPr="00E50AC6">
              <w:rPr>
                <w:rFonts w:cs="Times New Roman" w:hint="cs"/>
                <w:color w:val="000000"/>
                <w:sz w:val="28"/>
                <w:szCs w:val="28"/>
                <w:rtl/>
                <w:lang w:bidi="ar-IQ"/>
              </w:rPr>
              <w:t xml:space="preserve">-سيتعرف الطالب </w:t>
            </w:r>
            <w:r>
              <w:rPr>
                <w:rFonts w:cs="Times New Roman" w:hint="cs"/>
                <w:color w:val="000000"/>
                <w:sz w:val="28"/>
                <w:szCs w:val="28"/>
                <w:rtl/>
                <w:lang w:bidi="ar-IQ"/>
              </w:rPr>
              <w:t xml:space="preserve">على ميراث الطبقة الثانية المسائل </w:t>
            </w:r>
            <w:proofErr w:type="spellStart"/>
            <w:r>
              <w:rPr>
                <w:rFonts w:cs="Times New Roman" w:hint="cs"/>
                <w:color w:val="000000"/>
                <w:sz w:val="28"/>
                <w:szCs w:val="28"/>
                <w:rtl/>
                <w:lang w:bidi="ar-IQ"/>
              </w:rPr>
              <w:t>الارثية</w:t>
            </w:r>
            <w:proofErr w:type="spellEnd"/>
            <w:r>
              <w:rPr>
                <w:rFonts w:cs="Times New Roman" w:hint="cs"/>
                <w:color w:val="000000"/>
                <w:sz w:val="28"/>
                <w:szCs w:val="28"/>
                <w:rtl/>
                <w:lang w:bidi="ar-IQ"/>
              </w:rPr>
              <w:t xml:space="preserve"> المتعلقة بهما</w:t>
            </w:r>
          </w:p>
        </w:tc>
        <w:tc>
          <w:tcPr>
            <w:tcW w:w="1960" w:type="dxa"/>
            <w:tcBorders>
              <w:top w:val="single" w:sz="4" w:space="0" w:color="000000"/>
              <w:left w:val="single" w:sz="4" w:space="0" w:color="000000"/>
              <w:bottom w:val="single" w:sz="4" w:space="0" w:color="000000"/>
              <w:right w:val="single" w:sz="4" w:space="0" w:color="000000"/>
            </w:tcBorders>
            <w:vAlign w:val="center"/>
          </w:tcPr>
          <w:p w:rsidR="00992A63" w:rsidRPr="00A46CA4" w:rsidRDefault="00992A63" w:rsidP="00992A63">
            <w:pPr>
              <w:bidi/>
              <w:spacing w:after="0" w:line="240" w:lineRule="auto"/>
              <w:jc w:val="center"/>
              <w:rPr>
                <w:rFonts w:ascii="Cambria" w:eastAsia="Cambria" w:hAnsi="Cambria" w:cs="Cambria"/>
                <w:color w:val="000000"/>
                <w:sz w:val="28"/>
                <w:szCs w:val="28"/>
                <w:rtl/>
              </w:rPr>
            </w:pPr>
            <w:r w:rsidRPr="00A46CA4">
              <w:rPr>
                <w:rFonts w:ascii="Times New Roman" w:eastAsia="Cambria" w:hAnsi="Times New Roman" w:cs="Times New Roman" w:hint="cs"/>
                <w:color w:val="000000"/>
                <w:sz w:val="28"/>
                <w:szCs w:val="28"/>
                <w:rtl/>
              </w:rPr>
              <w:t>حالات</w:t>
            </w:r>
            <w:r w:rsidRPr="00A46CA4">
              <w:rPr>
                <w:rFonts w:ascii="Cambria" w:eastAsia="Cambria" w:hAnsi="Cambria" w:cs="Cambria" w:hint="cs"/>
                <w:color w:val="000000"/>
                <w:sz w:val="28"/>
                <w:szCs w:val="28"/>
                <w:rtl/>
              </w:rPr>
              <w:t xml:space="preserve"> </w:t>
            </w:r>
            <w:r w:rsidRPr="00A46CA4">
              <w:rPr>
                <w:rFonts w:ascii="Times New Roman" w:eastAsia="Cambria" w:hAnsi="Times New Roman" w:cs="Times New Roman" w:hint="cs"/>
                <w:color w:val="000000"/>
                <w:sz w:val="28"/>
                <w:szCs w:val="28"/>
                <w:rtl/>
              </w:rPr>
              <w:t>ميراث</w:t>
            </w:r>
            <w:r w:rsidRPr="00A46CA4">
              <w:rPr>
                <w:rFonts w:ascii="Cambria" w:eastAsia="Cambria" w:hAnsi="Cambria" w:cs="Cambria" w:hint="cs"/>
                <w:color w:val="000000"/>
                <w:sz w:val="28"/>
                <w:szCs w:val="28"/>
                <w:rtl/>
              </w:rPr>
              <w:t xml:space="preserve"> </w:t>
            </w:r>
            <w:r>
              <w:rPr>
                <w:rFonts w:ascii="Times New Roman" w:eastAsia="Cambria" w:hAnsi="Times New Roman" w:cs="Times New Roman" w:hint="cs"/>
                <w:color w:val="000000"/>
                <w:sz w:val="28"/>
                <w:szCs w:val="28"/>
                <w:rtl/>
              </w:rPr>
              <w:t>الاجداد صعودا</w:t>
            </w:r>
          </w:p>
          <w:p w:rsidR="00A8424C" w:rsidRDefault="00992A63" w:rsidP="00992A63">
            <w:pPr>
              <w:bidi/>
              <w:spacing w:after="0" w:line="240" w:lineRule="auto"/>
              <w:jc w:val="center"/>
              <w:rPr>
                <w:rFonts w:ascii="Cambria" w:eastAsia="Cambria" w:hAnsi="Cambria" w:cs="Cambria"/>
                <w:color w:val="000000"/>
                <w:sz w:val="28"/>
                <w:szCs w:val="28"/>
              </w:rPr>
            </w:pPr>
            <w:r w:rsidRPr="00A46CA4">
              <w:rPr>
                <w:rFonts w:ascii="Times New Roman" w:eastAsia="Cambria" w:hAnsi="Times New Roman" w:cs="Times New Roman" w:hint="cs"/>
                <w:color w:val="000000"/>
                <w:sz w:val="28"/>
                <w:szCs w:val="28"/>
                <w:rtl/>
              </w:rPr>
              <w:t>حالات</w:t>
            </w:r>
            <w:r w:rsidRPr="00A46CA4">
              <w:rPr>
                <w:rFonts w:ascii="Cambria" w:eastAsia="Cambria" w:hAnsi="Cambria" w:cs="Cambria" w:hint="cs"/>
                <w:color w:val="000000"/>
                <w:sz w:val="28"/>
                <w:szCs w:val="28"/>
                <w:rtl/>
              </w:rPr>
              <w:t xml:space="preserve"> </w:t>
            </w:r>
            <w:r w:rsidRPr="00A46CA4">
              <w:rPr>
                <w:rFonts w:ascii="Times New Roman" w:eastAsia="Cambria" w:hAnsi="Times New Roman" w:cs="Times New Roman" w:hint="cs"/>
                <w:color w:val="000000"/>
                <w:sz w:val="28"/>
                <w:szCs w:val="28"/>
                <w:rtl/>
              </w:rPr>
              <w:t>ميراث</w:t>
            </w:r>
            <w:r w:rsidRPr="00A46CA4">
              <w:rPr>
                <w:rFonts w:ascii="Cambria" w:eastAsia="Cambria" w:hAnsi="Cambria" w:cs="Cambria" w:hint="cs"/>
                <w:color w:val="000000"/>
                <w:sz w:val="28"/>
                <w:szCs w:val="28"/>
                <w:rtl/>
              </w:rPr>
              <w:t xml:space="preserve"> </w:t>
            </w:r>
            <w:r>
              <w:rPr>
                <w:rFonts w:ascii="Times New Roman" w:eastAsia="Cambria" w:hAnsi="Times New Roman" w:cs="Times New Roman" w:hint="cs"/>
                <w:color w:val="000000"/>
                <w:sz w:val="28"/>
                <w:szCs w:val="28"/>
                <w:rtl/>
              </w:rPr>
              <w:t xml:space="preserve">الاخوة والاخوات واصنافهم وميراث </w:t>
            </w:r>
            <w:r w:rsidRPr="00A46CA4">
              <w:rPr>
                <w:rFonts w:ascii="Times New Roman" w:eastAsia="Cambria" w:hAnsi="Times New Roman" w:cs="Times New Roman" w:hint="cs"/>
                <w:color w:val="000000"/>
                <w:sz w:val="28"/>
                <w:szCs w:val="28"/>
                <w:rtl/>
              </w:rPr>
              <w:t>وابنائهم</w:t>
            </w:r>
            <w:r w:rsidRPr="00A46CA4">
              <w:rPr>
                <w:rFonts w:ascii="Cambria" w:eastAsia="Cambria" w:hAnsi="Cambria" w:cs="Cambria" w:hint="cs"/>
                <w:color w:val="000000"/>
                <w:sz w:val="28"/>
                <w:szCs w:val="28"/>
                <w:rtl/>
              </w:rPr>
              <w:t xml:space="preserve"> </w:t>
            </w:r>
            <w:r w:rsidRPr="00A46CA4">
              <w:rPr>
                <w:rFonts w:ascii="Times New Roman" w:eastAsia="Cambria" w:hAnsi="Times New Roman" w:cs="Times New Roman" w:hint="cs"/>
                <w:color w:val="000000"/>
                <w:sz w:val="28"/>
                <w:szCs w:val="28"/>
                <w:rtl/>
              </w:rPr>
              <w:t>نزولا</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rtl/>
                <w:lang w:bidi="ar-IQ"/>
              </w:rPr>
            </w:pPr>
            <w:r w:rsidRPr="00E50AC6">
              <w:rPr>
                <w:rFonts w:ascii="Cambria" w:hAnsi="Cambria" w:cs="Times New Roman" w:hint="cs"/>
                <w:color w:val="000000"/>
                <w:sz w:val="28"/>
                <w:szCs w:val="28"/>
                <w:rtl/>
                <w:lang w:bidi="ar-IQ"/>
              </w:rPr>
              <w:t>1</w:t>
            </w:r>
            <w:r w:rsidRPr="00E50AC6">
              <w:rPr>
                <w:rFonts w:ascii="Cambria" w:hAnsi="Cambria" w:cs="Times New Roman"/>
                <w:color w:val="000000"/>
                <w:sz w:val="28"/>
                <w:szCs w:val="28"/>
                <w:rtl/>
                <w:lang w:bidi="ar-IQ"/>
              </w:rPr>
              <w:t>. إلقاء المحاضر</w:t>
            </w:r>
            <w:r w:rsidRPr="00E50AC6">
              <w:rPr>
                <w:rFonts w:ascii="Cambria" w:hAnsi="Cambria" w:cs="Times New Roman" w:hint="cs"/>
                <w:color w:val="000000"/>
                <w:sz w:val="28"/>
                <w:szCs w:val="28"/>
                <w:rtl/>
                <w:lang w:bidi="ar-IQ"/>
              </w:rPr>
              <w:t>ة</w:t>
            </w:r>
          </w:p>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2</w:t>
            </w:r>
            <w:r w:rsidRPr="00E50AC6">
              <w:rPr>
                <w:rFonts w:ascii="Cambria" w:hAnsi="Cambria" w:cs="Times New Roman" w:hint="cs"/>
                <w:color w:val="000000"/>
                <w:sz w:val="28"/>
                <w:szCs w:val="28"/>
                <w:rtl/>
                <w:lang w:bidi="ar-IQ"/>
              </w:rPr>
              <w:t>الاستعانة</w:t>
            </w:r>
            <w:r w:rsidRPr="00E50AC6">
              <w:rPr>
                <w:rFonts w:ascii="Cambria" w:hAnsi="Cambria" w:cs="Times New Roman"/>
                <w:color w:val="000000"/>
                <w:sz w:val="28"/>
                <w:szCs w:val="28"/>
                <w:rtl/>
                <w:lang w:bidi="ar-IQ"/>
              </w:rPr>
              <w:t xml:space="preserve"> </w:t>
            </w:r>
            <w:r w:rsidRPr="00E50AC6">
              <w:rPr>
                <w:rFonts w:ascii="Cambria" w:hAnsi="Cambria" w:cs="Times New Roman" w:hint="cs"/>
                <w:color w:val="000000"/>
                <w:sz w:val="28"/>
                <w:szCs w:val="28"/>
                <w:rtl/>
                <w:lang w:bidi="ar-IQ"/>
              </w:rPr>
              <w:t>ب</w:t>
            </w:r>
            <w:r w:rsidRPr="00E50AC6">
              <w:rPr>
                <w:rFonts w:ascii="Cambria" w:hAnsi="Cambria" w:cs="Times New Roman"/>
                <w:color w:val="000000"/>
                <w:sz w:val="28"/>
                <w:szCs w:val="28"/>
                <w:rtl/>
                <w:lang w:bidi="ar-IQ"/>
              </w:rPr>
              <w:t>الواقع العملي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تكليف ورقة عمل</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lastRenderedPageBreak/>
              <w:t>السادس والعشرون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232935" w:rsidP="00992A63">
            <w:pPr>
              <w:jc w:val="center"/>
              <w:rPr>
                <w:sz w:val="28"/>
                <w:szCs w:val="28"/>
              </w:rPr>
            </w:pPr>
            <w:r w:rsidRPr="00E50AC6">
              <w:rPr>
                <w:rFonts w:cs="Times New Roman" w:hint="cs"/>
                <w:color w:val="000000"/>
                <w:sz w:val="28"/>
                <w:szCs w:val="28"/>
                <w:rtl/>
                <w:lang w:bidi="ar-IQ"/>
              </w:rPr>
              <w:t xml:space="preserve">-سيتعرف الطالب </w:t>
            </w:r>
            <w:r>
              <w:rPr>
                <w:rFonts w:cs="Times New Roman" w:hint="cs"/>
                <w:color w:val="000000"/>
                <w:sz w:val="28"/>
                <w:szCs w:val="28"/>
                <w:rtl/>
                <w:lang w:bidi="ar-IQ"/>
              </w:rPr>
              <w:t xml:space="preserve">على ميراث الطبقة الثالثة المسائل </w:t>
            </w:r>
            <w:proofErr w:type="spellStart"/>
            <w:r>
              <w:rPr>
                <w:rFonts w:cs="Times New Roman" w:hint="cs"/>
                <w:color w:val="000000"/>
                <w:sz w:val="28"/>
                <w:szCs w:val="28"/>
                <w:rtl/>
                <w:lang w:bidi="ar-IQ"/>
              </w:rPr>
              <w:t>الارثية</w:t>
            </w:r>
            <w:proofErr w:type="spellEnd"/>
            <w:r>
              <w:rPr>
                <w:rFonts w:cs="Times New Roman" w:hint="cs"/>
                <w:color w:val="000000"/>
                <w:sz w:val="28"/>
                <w:szCs w:val="28"/>
                <w:rtl/>
                <w:lang w:bidi="ar-IQ"/>
              </w:rPr>
              <w:t xml:space="preserve"> المتعلقة بهما</w:t>
            </w:r>
          </w:p>
        </w:tc>
        <w:tc>
          <w:tcPr>
            <w:tcW w:w="1960" w:type="dxa"/>
            <w:tcBorders>
              <w:top w:val="single" w:sz="4" w:space="0" w:color="000000"/>
              <w:left w:val="single" w:sz="4" w:space="0" w:color="000000"/>
              <w:bottom w:val="single" w:sz="4" w:space="0" w:color="000000"/>
              <w:right w:val="single" w:sz="4" w:space="0" w:color="000000"/>
            </w:tcBorders>
            <w:vAlign w:val="center"/>
          </w:tcPr>
          <w:p w:rsidR="00992A63" w:rsidRPr="005B6306" w:rsidRDefault="00992A63" w:rsidP="00992A63">
            <w:pPr>
              <w:bidi/>
              <w:spacing w:after="0" w:line="240" w:lineRule="auto"/>
              <w:jc w:val="center"/>
              <w:rPr>
                <w:rFonts w:ascii="Cambria" w:eastAsia="Cambria" w:hAnsi="Cambria" w:cs="Cambria"/>
                <w:color w:val="000000"/>
                <w:sz w:val="28"/>
                <w:szCs w:val="28"/>
                <w:rtl/>
              </w:rPr>
            </w:pPr>
            <w:r w:rsidRPr="005B6306">
              <w:rPr>
                <w:rFonts w:ascii="Times New Roman" w:eastAsia="Cambria" w:hAnsi="Times New Roman" w:cs="Times New Roman" w:hint="cs"/>
                <w:color w:val="000000"/>
                <w:sz w:val="28"/>
                <w:szCs w:val="28"/>
                <w:rtl/>
              </w:rPr>
              <w:t>حالات</w:t>
            </w:r>
            <w:r w:rsidRPr="005B6306">
              <w:rPr>
                <w:rFonts w:ascii="Cambria" w:eastAsia="Cambria" w:hAnsi="Cambria" w:cs="Cambria" w:hint="cs"/>
                <w:color w:val="000000"/>
                <w:sz w:val="28"/>
                <w:szCs w:val="28"/>
                <w:rtl/>
              </w:rPr>
              <w:t xml:space="preserve"> </w:t>
            </w:r>
            <w:r w:rsidRPr="005B6306">
              <w:rPr>
                <w:rFonts w:ascii="Times New Roman" w:eastAsia="Cambria" w:hAnsi="Times New Roman" w:cs="Times New Roman" w:hint="cs"/>
                <w:color w:val="000000"/>
                <w:sz w:val="28"/>
                <w:szCs w:val="28"/>
                <w:rtl/>
              </w:rPr>
              <w:t>ميراث</w:t>
            </w:r>
            <w:r w:rsidRPr="005B6306">
              <w:rPr>
                <w:rFonts w:ascii="Cambria" w:eastAsia="Cambria" w:hAnsi="Cambria" w:cs="Cambria" w:hint="cs"/>
                <w:color w:val="000000"/>
                <w:sz w:val="28"/>
                <w:szCs w:val="28"/>
                <w:rtl/>
              </w:rPr>
              <w:t xml:space="preserve"> </w:t>
            </w:r>
            <w:r>
              <w:rPr>
                <w:rFonts w:ascii="Times New Roman" w:eastAsia="Cambria" w:hAnsi="Times New Roman" w:cs="Times New Roman" w:hint="cs"/>
                <w:color w:val="000000"/>
                <w:sz w:val="28"/>
                <w:szCs w:val="28"/>
                <w:rtl/>
              </w:rPr>
              <w:t>الاعمام والعمات</w:t>
            </w:r>
          </w:p>
          <w:p w:rsidR="00A8424C" w:rsidRDefault="00992A63" w:rsidP="00992A63">
            <w:pPr>
              <w:bidi/>
              <w:spacing w:after="0" w:line="240" w:lineRule="auto"/>
              <w:jc w:val="center"/>
              <w:rPr>
                <w:rFonts w:ascii="Cambria" w:eastAsia="Cambria" w:hAnsi="Cambria" w:cs="Cambria"/>
                <w:color w:val="000000"/>
                <w:sz w:val="28"/>
                <w:szCs w:val="28"/>
              </w:rPr>
            </w:pPr>
            <w:r>
              <w:rPr>
                <w:rFonts w:ascii="Times New Roman" w:eastAsia="Cambria" w:hAnsi="Times New Roman" w:cs="Times New Roman" w:hint="cs"/>
                <w:color w:val="000000"/>
                <w:sz w:val="28"/>
                <w:szCs w:val="28"/>
                <w:rtl/>
              </w:rPr>
              <w:t>و</w:t>
            </w:r>
            <w:r w:rsidRPr="005B6306">
              <w:rPr>
                <w:rFonts w:ascii="Times New Roman" w:eastAsia="Cambria" w:hAnsi="Times New Roman" w:cs="Times New Roman" w:hint="cs"/>
                <w:color w:val="000000"/>
                <w:sz w:val="28"/>
                <w:szCs w:val="28"/>
                <w:rtl/>
              </w:rPr>
              <w:t>حالات</w:t>
            </w:r>
            <w:r w:rsidRPr="005B6306">
              <w:rPr>
                <w:rFonts w:ascii="Cambria" w:eastAsia="Cambria" w:hAnsi="Cambria" w:cs="Cambria" w:hint="cs"/>
                <w:color w:val="000000"/>
                <w:sz w:val="28"/>
                <w:szCs w:val="28"/>
                <w:rtl/>
              </w:rPr>
              <w:t xml:space="preserve"> </w:t>
            </w:r>
            <w:r w:rsidRPr="005B6306">
              <w:rPr>
                <w:rFonts w:ascii="Times New Roman" w:eastAsia="Cambria" w:hAnsi="Times New Roman" w:cs="Times New Roman" w:hint="cs"/>
                <w:color w:val="000000"/>
                <w:sz w:val="28"/>
                <w:szCs w:val="28"/>
                <w:rtl/>
              </w:rPr>
              <w:t>ميراث</w:t>
            </w:r>
            <w:r w:rsidRPr="005B6306">
              <w:rPr>
                <w:rFonts w:ascii="Cambria" w:eastAsia="Cambria" w:hAnsi="Cambria" w:cs="Cambria" w:hint="cs"/>
                <w:color w:val="000000"/>
                <w:sz w:val="28"/>
                <w:szCs w:val="28"/>
                <w:rtl/>
              </w:rPr>
              <w:t xml:space="preserve"> </w:t>
            </w:r>
            <w:r w:rsidRPr="005B6306">
              <w:rPr>
                <w:rFonts w:ascii="Times New Roman" w:eastAsia="Cambria" w:hAnsi="Times New Roman" w:cs="Times New Roman" w:hint="cs"/>
                <w:color w:val="000000"/>
                <w:sz w:val="28"/>
                <w:szCs w:val="28"/>
                <w:rtl/>
              </w:rPr>
              <w:t>الاخو</w:t>
            </w:r>
            <w:r>
              <w:rPr>
                <w:rFonts w:ascii="Times New Roman" w:eastAsia="Cambria" w:hAnsi="Times New Roman" w:cs="Times New Roman" w:hint="cs"/>
                <w:color w:val="000000"/>
                <w:sz w:val="28"/>
                <w:szCs w:val="28"/>
                <w:rtl/>
              </w:rPr>
              <w:t xml:space="preserve">ال والخالات </w:t>
            </w:r>
            <w:r w:rsidRPr="005B6306">
              <w:rPr>
                <w:rFonts w:ascii="Cambria" w:eastAsia="Cambria" w:hAnsi="Cambria" w:cs="Cambria" w:hint="cs"/>
                <w:color w:val="000000"/>
                <w:sz w:val="28"/>
                <w:szCs w:val="28"/>
                <w:rtl/>
              </w:rPr>
              <w:t xml:space="preserve"> </w:t>
            </w:r>
            <w:r w:rsidRPr="005B6306">
              <w:rPr>
                <w:rFonts w:ascii="Times New Roman" w:eastAsia="Cambria" w:hAnsi="Times New Roman" w:cs="Times New Roman" w:hint="cs"/>
                <w:color w:val="000000"/>
                <w:sz w:val="28"/>
                <w:szCs w:val="28"/>
                <w:rtl/>
              </w:rPr>
              <w:t>وميراث</w:t>
            </w:r>
            <w:r w:rsidRPr="005B6306">
              <w:rPr>
                <w:rFonts w:ascii="Cambria" w:eastAsia="Cambria" w:hAnsi="Cambria" w:cs="Cambria" w:hint="cs"/>
                <w:color w:val="000000"/>
                <w:sz w:val="28"/>
                <w:szCs w:val="28"/>
                <w:rtl/>
              </w:rPr>
              <w:t xml:space="preserve"> </w:t>
            </w:r>
            <w:r w:rsidRPr="005B6306">
              <w:rPr>
                <w:rFonts w:ascii="Times New Roman" w:eastAsia="Cambria" w:hAnsi="Times New Roman" w:cs="Times New Roman" w:hint="cs"/>
                <w:color w:val="000000"/>
                <w:sz w:val="28"/>
                <w:szCs w:val="28"/>
                <w:rtl/>
              </w:rPr>
              <w:t>ابنائهم</w:t>
            </w:r>
            <w:r w:rsidRPr="005B6306">
              <w:rPr>
                <w:rFonts w:ascii="Cambria" w:eastAsia="Cambria" w:hAnsi="Cambria" w:cs="Cambria" w:hint="cs"/>
                <w:color w:val="000000"/>
                <w:sz w:val="28"/>
                <w:szCs w:val="28"/>
                <w:rtl/>
              </w:rPr>
              <w:t xml:space="preserve"> </w:t>
            </w:r>
            <w:r w:rsidRPr="005B6306">
              <w:rPr>
                <w:rFonts w:ascii="Times New Roman" w:eastAsia="Cambria" w:hAnsi="Times New Roman" w:cs="Times New Roman" w:hint="cs"/>
                <w:color w:val="000000"/>
                <w:sz w:val="28"/>
                <w:szCs w:val="28"/>
                <w:rtl/>
              </w:rPr>
              <w:t>نزولا</w:t>
            </w: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shd w:val="clear" w:color="auto" w:fill="FFFFFF"/>
              <w:autoSpaceDE w:val="0"/>
              <w:autoSpaceDN w:val="0"/>
              <w:bidi/>
              <w:adjustRightInd w:val="0"/>
              <w:jc w:val="center"/>
              <w:rPr>
                <w:rFonts w:ascii="Cambria" w:hAnsi="Cambria" w:cs="Times New Roman"/>
                <w:color w:val="000000"/>
                <w:sz w:val="28"/>
                <w:szCs w:val="28"/>
                <w:rtl/>
                <w:lang w:bidi="ar-IQ"/>
              </w:rPr>
            </w:pPr>
            <w:r w:rsidRPr="00E50AC6">
              <w:rPr>
                <w:rFonts w:ascii="Cambria" w:hAnsi="Cambria" w:cs="Times New Roman" w:hint="cs"/>
                <w:color w:val="000000"/>
                <w:sz w:val="28"/>
                <w:szCs w:val="28"/>
                <w:rtl/>
                <w:lang w:bidi="ar-IQ"/>
              </w:rPr>
              <w:t>1</w:t>
            </w:r>
            <w:r w:rsidRPr="00E50AC6">
              <w:rPr>
                <w:rFonts w:ascii="Cambria" w:hAnsi="Cambria" w:cs="Times New Roman"/>
                <w:color w:val="000000"/>
                <w:sz w:val="28"/>
                <w:szCs w:val="28"/>
                <w:rtl/>
                <w:lang w:bidi="ar-IQ"/>
              </w:rPr>
              <w:t>. إلقاء المحاضر</w:t>
            </w:r>
            <w:r w:rsidRPr="00E50AC6">
              <w:rPr>
                <w:rFonts w:ascii="Cambria" w:hAnsi="Cambria" w:cs="Times New Roman" w:hint="cs"/>
                <w:color w:val="000000"/>
                <w:sz w:val="28"/>
                <w:szCs w:val="28"/>
                <w:rtl/>
                <w:lang w:bidi="ar-IQ"/>
              </w:rPr>
              <w:t>ة</w:t>
            </w:r>
          </w:p>
          <w:p w:rsidR="00A8424C" w:rsidRPr="00E50AC6" w:rsidRDefault="00A8424C" w:rsidP="00A8424C">
            <w:pPr>
              <w:shd w:val="clear" w:color="auto" w:fill="FFFFFF"/>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2</w:t>
            </w:r>
            <w:r w:rsidRPr="00E50AC6">
              <w:rPr>
                <w:rFonts w:ascii="Cambria" w:hAnsi="Cambria" w:cs="Times New Roman" w:hint="cs"/>
                <w:color w:val="000000"/>
                <w:sz w:val="28"/>
                <w:szCs w:val="28"/>
                <w:rtl/>
                <w:lang w:bidi="ar-IQ"/>
              </w:rPr>
              <w:t>الاستعانة بالتطبيقات القضائية للمحاكم</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اختبارات شفهية</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السابع والعشرون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hint="cs"/>
                <w:color w:val="000000"/>
                <w:sz w:val="28"/>
                <w:szCs w:val="28"/>
                <w:rtl/>
                <w:lang w:bidi="ar-IQ"/>
              </w:rPr>
              <w:t>-سيتعرف الطالب</w:t>
            </w:r>
            <w:r w:rsidR="00232935">
              <w:rPr>
                <w:rFonts w:cs="Times New Roman" w:hint="cs"/>
                <w:color w:val="000000"/>
                <w:sz w:val="28"/>
                <w:szCs w:val="28"/>
                <w:rtl/>
                <w:lang w:bidi="ar-IQ"/>
              </w:rPr>
              <w:t xml:space="preserve"> على السبب الثالث للميراث وهو الولاية العامة في حال انعدام السب</w:t>
            </w:r>
            <w:r w:rsidR="00232935">
              <w:rPr>
                <w:rFonts w:cs="Times New Roman" w:hint="eastAsia"/>
                <w:color w:val="000000"/>
                <w:sz w:val="28"/>
                <w:szCs w:val="28"/>
                <w:rtl/>
                <w:lang w:bidi="ar-IQ"/>
              </w:rPr>
              <w:t>ب</w:t>
            </w:r>
            <w:r w:rsidR="00232935">
              <w:rPr>
                <w:rFonts w:cs="Times New Roman" w:hint="cs"/>
                <w:color w:val="000000"/>
                <w:sz w:val="28"/>
                <w:szCs w:val="28"/>
                <w:rtl/>
                <w:lang w:bidi="ar-IQ"/>
              </w:rPr>
              <w:t xml:space="preserve"> الاول والثاني</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Pr="00992A63" w:rsidRDefault="00992A63"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حالات ميراث الدولة في الشريعة والقانون</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القاء المحاضرة</w:t>
            </w:r>
            <w:r w:rsidRPr="00E50AC6">
              <w:rPr>
                <w:rFonts w:ascii="Cambria" w:hAnsi="Cambria" w:cs="Times New Roman"/>
                <w:color w:val="000000"/>
                <w:sz w:val="28"/>
                <w:szCs w:val="28"/>
                <w:rtl/>
                <w:lang w:bidi="ar-IQ"/>
              </w:rPr>
              <w:t xml:space="preserve"> أسئلة تطبيق</w:t>
            </w:r>
            <w:r w:rsidRPr="00E50AC6">
              <w:rPr>
                <w:rFonts w:ascii="Cambria" w:hAnsi="Cambria" w:cs="Times New Roman" w:hint="cs"/>
                <w:color w:val="000000"/>
                <w:sz w:val="28"/>
                <w:szCs w:val="28"/>
                <w:rtl/>
                <w:lang w:bidi="ar-IQ"/>
              </w:rPr>
              <w:t>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ا</w:t>
            </w:r>
            <w:r w:rsidRPr="00E50AC6">
              <w:rPr>
                <w:rFonts w:ascii="Cambria" w:hAnsi="Cambria" w:cs="Times New Roman" w:hint="cs"/>
                <w:color w:val="000000"/>
                <w:sz w:val="28"/>
                <w:szCs w:val="28"/>
                <w:rtl/>
                <w:lang w:bidi="ar-IQ"/>
              </w:rPr>
              <w:t xml:space="preserve">ختبارات </w:t>
            </w:r>
            <w:r w:rsidRPr="00E50AC6">
              <w:rPr>
                <w:rFonts w:ascii="Cambria" w:hAnsi="Cambria" w:cs="Times New Roman"/>
                <w:color w:val="000000"/>
                <w:sz w:val="28"/>
                <w:szCs w:val="28"/>
                <w:rtl/>
                <w:lang w:bidi="ar-IQ"/>
              </w:rPr>
              <w:t>تحريرية</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w:t>
            </w:r>
            <w:r w:rsidRPr="00E50AC6">
              <w:rPr>
                <w:rFonts w:cs="Times New Roman" w:hint="cs"/>
                <w:color w:val="000000"/>
                <w:sz w:val="28"/>
                <w:szCs w:val="28"/>
                <w:rtl/>
                <w:lang w:bidi="ar-IQ"/>
              </w:rPr>
              <w:t>ث</w:t>
            </w:r>
            <w:r w:rsidRPr="00E50AC6">
              <w:rPr>
                <w:rFonts w:cs="Times New Roman"/>
                <w:color w:val="000000"/>
                <w:sz w:val="28"/>
                <w:szCs w:val="28"/>
                <w:rtl/>
                <w:lang w:bidi="ar-IQ"/>
              </w:rPr>
              <w:t>امن والعشرون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hint="cs"/>
                <w:color w:val="000000"/>
                <w:sz w:val="28"/>
                <w:szCs w:val="28"/>
                <w:rtl/>
                <w:lang w:bidi="ar-IQ"/>
              </w:rPr>
              <w:t xml:space="preserve">-سيتعرف الطالب </w:t>
            </w:r>
            <w:r>
              <w:rPr>
                <w:rFonts w:cs="Times New Roman" w:hint="cs"/>
                <w:color w:val="000000"/>
                <w:sz w:val="28"/>
                <w:szCs w:val="28"/>
                <w:rtl/>
                <w:lang w:bidi="ar-IQ"/>
              </w:rPr>
              <w:t>التخارج وشروطه وصورة</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Default="00992A63"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تعريف التخارج</w:t>
            </w:r>
          </w:p>
          <w:p w:rsidR="00992A63" w:rsidRDefault="00992A63"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شروط التخارج</w:t>
            </w:r>
          </w:p>
          <w:p w:rsidR="00992A63" w:rsidRDefault="00992A63"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شروط التخارج</w:t>
            </w:r>
          </w:p>
          <w:p w:rsidR="00992A63" w:rsidRPr="00992A63" w:rsidRDefault="00992A63"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المسائل المتعلقة بها</w:t>
            </w: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shd w:val="clear" w:color="auto" w:fill="FFFFFF"/>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القاء المحاضرة</w:t>
            </w:r>
            <w:r w:rsidRPr="00E50AC6">
              <w:rPr>
                <w:rFonts w:ascii="Cambria" w:hAnsi="Cambria" w:cs="Times New Roman"/>
                <w:color w:val="000000"/>
                <w:sz w:val="28"/>
                <w:szCs w:val="28"/>
                <w:rtl/>
                <w:lang w:bidi="ar-IQ"/>
              </w:rPr>
              <w:t xml:space="preserve"> </w:t>
            </w:r>
            <w:r w:rsidRPr="00E50AC6">
              <w:rPr>
                <w:rFonts w:ascii="Cambria" w:hAnsi="Cambria" w:cs="Times New Roman" w:hint="cs"/>
                <w:color w:val="000000"/>
                <w:sz w:val="28"/>
                <w:szCs w:val="28"/>
                <w:rtl/>
                <w:lang w:bidi="ar-IQ"/>
              </w:rPr>
              <w:t>والعصف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حضور الطالب</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التاسع والعشرون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hint="cs"/>
                <w:color w:val="000000"/>
                <w:sz w:val="28"/>
                <w:szCs w:val="28"/>
                <w:rtl/>
                <w:lang w:bidi="ar-IQ"/>
              </w:rPr>
              <w:t xml:space="preserve">-سيكون الطالب ملم </w:t>
            </w:r>
            <w:r>
              <w:rPr>
                <w:rFonts w:cs="Times New Roman" w:hint="cs"/>
                <w:color w:val="000000"/>
                <w:sz w:val="28"/>
                <w:szCs w:val="28"/>
                <w:rtl/>
                <w:lang w:bidi="ar-IQ"/>
              </w:rPr>
              <w:t xml:space="preserve">بتعريف </w:t>
            </w:r>
            <w:proofErr w:type="spellStart"/>
            <w:r>
              <w:rPr>
                <w:rFonts w:cs="Times New Roman" w:hint="cs"/>
                <w:color w:val="000000"/>
                <w:sz w:val="28"/>
                <w:szCs w:val="28"/>
                <w:rtl/>
                <w:lang w:bidi="ar-IQ"/>
              </w:rPr>
              <w:t>المناسخات</w:t>
            </w:r>
            <w:proofErr w:type="spellEnd"/>
            <w:r>
              <w:rPr>
                <w:rFonts w:cs="Times New Roman" w:hint="cs"/>
                <w:color w:val="000000"/>
                <w:sz w:val="28"/>
                <w:szCs w:val="28"/>
                <w:rtl/>
                <w:lang w:bidi="ar-IQ"/>
              </w:rPr>
              <w:t xml:space="preserve"> وشروطها</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Default="00992A63" w:rsidP="00992A63">
            <w:pPr>
              <w:bidi/>
              <w:spacing w:after="0" w:line="240" w:lineRule="auto"/>
              <w:jc w:val="center"/>
              <w:rPr>
                <w:rFonts w:ascii="Times New Roman" w:eastAsia="Cambria" w:hAnsi="Times New Roman" w:cs="Times New Roman"/>
                <w:color w:val="000000"/>
                <w:sz w:val="28"/>
                <w:szCs w:val="28"/>
                <w:rtl/>
                <w:lang w:bidi="ar-IQ"/>
              </w:rPr>
            </w:pPr>
            <w:r>
              <w:rPr>
                <w:rFonts w:ascii="Times New Roman" w:eastAsia="Cambria" w:hAnsi="Times New Roman" w:cs="Times New Roman" w:hint="cs"/>
                <w:color w:val="000000"/>
                <w:sz w:val="28"/>
                <w:szCs w:val="28"/>
                <w:rtl/>
                <w:lang w:bidi="ar-IQ"/>
              </w:rPr>
              <w:t>تع</w:t>
            </w:r>
            <w:r w:rsidRPr="00992A63">
              <w:rPr>
                <w:rFonts w:ascii="Times New Roman" w:eastAsia="Cambria" w:hAnsi="Times New Roman" w:cs="Times New Roman" w:hint="cs"/>
                <w:color w:val="000000"/>
                <w:sz w:val="28"/>
                <w:szCs w:val="28"/>
                <w:rtl/>
                <w:lang w:bidi="ar-IQ"/>
              </w:rPr>
              <w:t>ريف</w:t>
            </w:r>
            <w:r w:rsidRPr="00992A63">
              <w:rPr>
                <w:rFonts w:ascii="Cambria" w:eastAsia="Cambria" w:hAnsi="Cambria" w:cs="Cambria" w:hint="cs"/>
                <w:color w:val="000000"/>
                <w:sz w:val="28"/>
                <w:szCs w:val="28"/>
                <w:rtl/>
                <w:lang w:bidi="ar-IQ"/>
              </w:rPr>
              <w:t xml:space="preserve"> </w:t>
            </w:r>
            <w:proofErr w:type="spellStart"/>
            <w:r w:rsidRPr="00992A63">
              <w:rPr>
                <w:rFonts w:ascii="Times New Roman" w:eastAsia="Cambria" w:hAnsi="Times New Roman" w:cs="Times New Roman" w:hint="cs"/>
                <w:color w:val="000000"/>
                <w:sz w:val="28"/>
                <w:szCs w:val="28"/>
                <w:rtl/>
                <w:lang w:bidi="ar-IQ"/>
              </w:rPr>
              <w:t>المناسخات</w:t>
            </w:r>
            <w:proofErr w:type="spellEnd"/>
            <w:r w:rsidRPr="00992A63">
              <w:rPr>
                <w:rFonts w:ascii="Cambria" w:eastAsia="Cambria" w:hAnsi="Cambria" w:cs="Cambria" w:hint="cs"/>
                <w:color w:val="000000"/>
                <w:sz w:val="28"/>
                <w:szCs w:val="28"/>
                <w:rtl/>
                <w:lang w:bidi="ar-IQ"/>
              </w:rPr>
              <w:t xml:space="preserve"> </w:t>
            </w:r>
            <w:r>
              <w:rPr>
                <w:rFonts w:ascii="Times New Roman" w:eastAsia="Cambria" w:hAnsi="Times New Roman" w:cs="Times New Roman" w:hint="cs"/>
                <w:color w:val="000000"/>
                <w:sz w:val="28"/>
                <w:szCs w:val="28"/>
                <w:rtl/>
                <w:lang w:bidi="ar-IQ"/>
              </w:rPr>
              <w:t xml:space="preserve">شروط </w:t>
            </w:r>
            <w:proofErr w:type="spellStart"/>
            <w:r>
              <w:rPr>
                <w:rFonts w:ascii="Times New Roman" w:eastAsia="Cambria" w:hAnsi="Times New Roman" w:cs="Times New Roman" w:hint="cs"/>
                <w:color w:val="000000"/>
                <w:sz w:val="28"/>
                <w:szCs w:val="28"/>
                <w:rtl/>
                <w:lang w:bidi="ar-IQ"/>
              </w:rPr>
              <w:t>المناسخات</w:t>
            </w:r>
            <w:proofErr w:type="spellEnd"/>
          </w:p>
          <w:p w:rsidR="00992A63" w:rsidRDefault="00992A63" w:rsidP="00992A63">
            <w:pPr>
              <w:bidi/>
              <w:spacing w:after="0" w:line="240" w:lineRule="auto"/>
              <w:jc w:val="center"/>
              <w:rPr>
                <w:rFonts w:ascii="Cambria" w:eastAsia="Cambria" w:hAnsi="Cambria" w:cs="Cambria"/>
                <w:color w:val="000000"/>
                <w:sz w:val="28"/>
                <w:szCs w:val="28"/>
              </w:rPr>
            </w:pPr>
            <w:r>
              <w:rPr>
                <w:rFonts w:ascii="Times New Roman" w:eastAsia="Cambria" w:hAnsi="Times New Roman" w:cs="Times New Roman" w:hint="cs"/>
                <w:color w:val="000000"/>
                <w:sz w:val="28"/>
                <w:szCs w:val="28"/>
                <w:rtl/>
                <w:lang w:bidi="ar-IQ"/>
              </w:rPr>
              <w:t>المسائل المتعلقة بها</w:t>
            </w:r>
          </w:p>
        </w:tc>
        <w:tc>
          <w:tcPr>
            <w:tcW w:w="16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rtl/>
                <w:lang w:bidi="ar-IQ"/>
              </w:rPr>
            </w:pPr>
            <w:r w:rsidRPr="00E50AC6">
              <w:rPr>
                <w:rFonts w:ascii="Cambria" w:hAnsi="Cambria" w:cs="Times New Roman" w:hint="cs"/>
                <w:color w:val="000000"/>
                <w:sz w:val="28"/>
                <w:szCs w:val="28"/>
                <w:rtl/>
                <w:lang w:bidi="ar-IQ"/>
              </w:rPr>
              <w:t>1</w:t>
            </w:r>
            <w:r w:rsidRPr="00E50AC6">
              <w:rPr>
                <w:rFonts w:ascii="Cambria" w:hAnsi="Cambria" w:cs="Times New Roman"/>
                <w:color w:val="000000"/>
                <w:sz w:val="28"/>
                <w:szCs w:val="28"/>
                <w:rtl/>
                <w:lang w:bidi="ar-IQ"/>
              </w:rPr>
              <w:t>. إلقاء المحاضرات</w:t>
            </w:r>
          </w:p>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2.</w:t>
            </w:r>
            <w:r w:rsidRPr="00E50AC6">
              <w:rPr>
                <w:rFonts w:ascii="Cambria" w:hAnsi="Cambria" w:cs="Times New Roman" w:hint="cs"/>
                <w:color w:val="000000"/>
                <w:sz w:val="28"/>
                <w:szCs w:val="28"/>
                <w:rtl/>
                <w:lang w:bidi="ar-IQ"/>
              </w:rPr>
              <w:t xml:space="preserve">الاستعانة بالتطبيقات القضائية للمحاكم </w:t>
            </w:r>
            <w:r w:rsidRPr="00E50AC6">
              <w:rPr>
                <w:rFonts w:ascii="Cambria" w:hAnsi="Cambria" w:cs="Times New Roman"/>
                <w:color w:val="000000"/>
                <w:sz w:val="28"/>
                <w:szCs w:val="28"/>
                <w:rtl/>
                <w:lang w:bidi="ar-IQ"/>
              </w:rPr>
              <w:t xml:space="preserve"> </w:t>
            </w:r>
            <w:r w:rsidRPr="00E50AC6">
              <w:rPr>
                <w:rFonts w:ascii="Cambria" w:hAnsi="Cambria" w:cs="Times New Roman" w:hint="cs"/>
                <w:color w:val="000000"/>
                <w:sz w:val="28"/>
                <w:szCs w:val="28"/>
                <w:rtl/>
                <w:lang w:bidi="ar-IQ"/>
              </w:rPr>
              <w:t>3</w:t>
            </w:r>
            <w:r w:rsidRPr="00E50AC6">
              <w:rPr>
                <w:rFonts w:ascii="Cambria" w:hAnsi="Cambria" w:cs="Times New Roman"/>
                <w:color w:val="000000"/>
                <w:sz w:val="28"/>
                <w:szCs w:val="28"/>
                <w:rtl/>
                <w:lang w:bidi="ar-IQ"/>
              </w:rPr>
              <w:t>. طرح أسئلة بعد الانتهاء من شرح فقرة قبل ا</w:t>
            </w:r>
            <w:r w:rsidRPr="00E50AC6">
              <w:rPr>
                <w:rFonts w:ascii="Cambria" w:hAnsi="Cambria" w:cs="Times New Roman" w:hint="cs"/>
                <w:color w:val="000000"/>
                <w:sz w:val="28"/>
                <w:szCs w:val="28"/>
                <w:rtl/>
                <w:lang w:bidi="ar-IQ"/>
              </w:rPr>
              <w:t>لشروع</w:t>
            </w:r>
            <w:r w:rsidRPr="00E50AC6">
              <w:rPr>
                <w:rFonts w:ascii="Cambria" w:hAnsi="Cambria" w:cs="Times New Roman"/>
                <w:color w:val="000000"/>
                <w:sz w:val="28"/>
                <w:szCs w:val="28"/>
                <w:rtl/>
                <w:lang w:bidi="ar-IQ"/>
              </w:rPr>
              <w:t xml:space="preserve"> إلى غيرها</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tabs>
                <w:tab w:val="left" w:pos="642"/>
              </w:tabs>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حضور الطالب</w:t>
            </w:r>
          </w:p>
        </w:tc>
      </w:tr>
      <w:tr w:rsidR="00A8424C" w:rsidTr="00A8424C">
        <w:trPr>
          <w:trHeight w:val="319"/>
        </w:trPr>
        <w:tc>
          <w:tcPr>
            <w:tcW w:w="12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rtl/>
                <w:lang w:bidi="ar-IQ"/>
              </w:rPr>
            </w:pPr>
            <w:r w:rsidRPr="00E50AC6">
              <w:rPr>
                <w:rFonts w:cs="Times New Roman"/>
                <w:color w:val="000000"/>
                <w:sz w:val="28"/>
                <w:szCs w:val="28"/>
                <w:rtl/>
                <w:lang w:bidi="ar-IQ"/>
              </w:rPr>
              <w:t>الثلاثون</w:t>
            </w:r>
          </w:p>
        </w:tc>
        <w:tc>
          <w:tcPr>
            <w:tcW w:w="1260" w:type="dxa"/>
            <w:tcBorders>
              <w:top w:val="single" w:sz="4" w:space="0" w:color="000000"/>
              <w:left w:val="single" w:sz="4" w:space="0" w:color="000000"/>
              <w:bottom w:val="single" w:sz="4" w:space="0" w:color="000000"/>
              <w:right w:val="single" w:sz="4" w:space="0" w:color="000000"/>
            </w:tcBorders>
          </w:tcPr>
          <w:p w:rsidR="00A8424C" w:rsidRDefault="00A8424C" w:rsidP="00992A63">
            <w:pPr>
              <w:jc w:val="center"/>
            </w:pPr>
            <w:r w:rsidRPr="00623F2A">
              <w:rPr>
                <w:rFonts w:ascii="Cambria" w:hAnsi="Cambria" w:cs="Times New Roman" w:hint="cs"/>
                <w:color w:val="000000"/>
                <w:sz w:val="28"/>
                <w:szCs w:val="28"/>
                <w:rtl/>
                <w:lang w:bidi="ar-IQ"/>
              </w:rPr>
              <w:t>3</w:t>
            </w:r>
          </w:p>
        </w:tc>
        <w:tc>
          <w:tcPr>
            <w:tcW w:w="2160" w:type="dxa"/>
            <w:tcBorders>
              <w:top w:val="single" w:sz="4" w:space="0" w:color="000000"/>
              <w:left w:val="single" w:sz="4" w:space="0" w:color="000000"/>
              <w:bottom w:val="single" w:sz="4" w:space="0" w:color="000000"/>
              <w:right w:val="single" w:sz="4" w:space="0" w:color="000000"/>
            </w:tcBorders>
          </w:tcPr>
          <w:p w:rsidR="00A8424C" w:rsidRPr="00E50AC6" w:rsidRDefault="00A8424C" w:rsidP="00992A63">
            <w:pPr>
              <w:shd w:val="clear" w:color="auto" w:fill="FFFFFF"/>
              <w:autoSpaceDE w:val="0"/>
              <w:autoSpaceDN w:val="0"/>
              <w:adjustRightInd w:val="0"/>
              <w:jc w:val="center"/>
              <w:rPr>
                <w:rFonts w:cs="Times New Roman"/>
                <w:color w:val="000000"/>
                <w:sz w:val="28"/>
                <w:szCs w:val="28"/>
                <w:lang w:bidi="ar-IQ"/>
              </w:rPr>
            </w:pPr>
            <w:r w:rsidRPr="00E50AC6">
              <w:rPr>
                <w:rFonts w:cs="Times New Roman" w:hint="cs"/>
                <w:color w:val="000000"/>
                <w:sz w:val="28"/>
                <w:szCs w:val="28"/>
                <w:rtl/>
                <w:lang w:bidi="ar-IQ"/>
              </w:rPr>
              <w:t>-</w:t>
            </w:r>
            <w:r>
              <w:rPr>
                <w:rFonts w:cs="Times New Roman" w:hint="cs"/>
                <w:color w:val="000000"/>
                <w:sz w:val="28"/>
                <w:szCs w:val="28"/>
                <w:rtl/>
                <w:lang w:bidi="ar-IQ"/>
              </w:rPr>
              <w:t>سيتعرف الطالب الفرق بين القسام الن</w:t>
            </w:r>
            <w:r w:rsidR="00992A63">
              <w:rPr>
                <w:rFonts w:cs="Times New Roman" w:hint="cs"/>
                <w:color w:val="000000"/>
                <w:sz w:val="28"/>
                <w:szCs w:val="28"/>
                <w:rtl/>
                <w:lang w:bidi="ar-IQ"/>
              </w:rPr>
              <w:t>ظ</w:t>
            </w:r>
            <w:r>
              <w:rPr>
                <w:rFonts w:cs="Times New Roman" w:hint="cs"/>
                <w:color w:val="000000"/>
                <w:sz w:val="28"/>
                <w:szCs w:val="28"/>
                <w:rtl/>
                <w:lang w:bidi="ar-IQ"/>
              </w:rPr>
              <w:t>امي والقسام الشرعي  والمحاكم المختصة</w:t>
            </w:r>
          </w:p>
        </w:tc>
        <w:tc>
          <w:tcPr>
            <w:tcW w:w="1960" w:type="dxa"/>
            <w:tcBorders>
              <w:top w:val="single" w:sz="4" w:space="0" w:color="000000"/>
              <w:left w:val="single" w:sz="4" w:space="0" w:color="000000"/>
              <w:bottom w:val="single" w:sz="4" w:space="0" w:color="000000"/>
              <w:right w:val="single" w:sz="4" w:space="0" w:color="000000"/>
            </w:tcBorders>
            <w:vAlign w:val="center"/>
          </w:tcPr>
          <w:p w:rsidR="00A8424C" w:rsidRDefault="00992A63"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تعريف القسام النظامي</w:t>
            </w:r>
          </w:p>
          <w:p w:rsidR="00992A63" w:rsidRDefault="00992A63" w:rsidP="00992A63">
            <w:pPr>
              <w:bidi/>
              <w:spacing w:after="0" w:line="240" w:lineRule="auto"/>
              <w:jc w:val="center"/>
              <w:rPr>
                <w:rFonts w:ascii="Cambria" w:eastAsia="Cambria" w:hAnsi="Cambria" w:cs="Times New Roman"/>
                <w:color w:val="000000"/>
                <w:sz w:val="28"/>
                <w:szCs w:val="28"/>
                <w:rtl/>
              </w:rPr>
            </w:pPr>
            <w:r>
              <w:rPr>
                <w:rFonts w:ascii="Cambria" w:eastAsia="Cambria" w:hAnsi="Cambria" w:cs="Times New Roman" w:hint="cs"/>
                <w:color w:val="000000"/>
                <w:sz w:val="28"/>
                <w:szCs w:val="28"/>
                <w:rtl/>
              </w:rPr>
              <w:t xml:space="preserve">تقسيم الحصص </w:t>
            </w:r>
            <w:proofErr w:type="spellStart"/>
            <w:r>
              <w:rPr>
                <w:rFonts w:ascii="Cambria" w:eastAsia="Cambria" w:hAnsi="Cambria" w:cs="Times New Roman" w:hint="cs"/>
                <w:color w:val="000000"/>
                <w:sz w:val="28"/>
                <w:szCs w:val="28"/>
                <w:rtl/>
              </w:rPr>
              <w:t>الارثية</w:t>
            </w:r>
            <w:proofErr w:type="spellEnd"/>
            <w:r>
              <w:rPr>
                <w:rFonts w:ascii="Cambria" w:eastAsia="Cambria" w:hAnsi="Cambria" w:cs="Times New Roman" w:hint="cs"/>
                <w:color w:val="000000"/>
                <w:sz w:val="28"/>
                <w:szCs w:val="28"/>
                <w:rtl/>
              </w:rPr>
              <w:t xml:space="preserve"> حسب القسام النظامي</w:t>
            </w:r>
          </w:p>
          <w:p w:rsidR="00992A63" w:rsidRPr="00992A63" w:rsidRDefault="00992A63" w:rsidP="00992A63">
            <w:pPr>
              <w:bidi/>
              <w:spacing w:after="0" w:line="240" w:lineRule="auto"/>
              <w:jc w:val="center"/>
              <w:rPr>
                <w:rFonts w:ascii="Cambria" w:eastAsia="Cambria" w:hAnsi="Cambria" w:cs="Times New Roman"/>
                <w:color w:val="000000"/>
                <w:sz w:val="28"/>
                <w:szCs w:val="28"/>
              </w:rPr>
            </w:pPr>
            <w:r>
              <w:rPr>
                <w:rFonts w:ascii="Cambria" w:eastAsia="Cambria" w:hAnsi="Cambria" w:cs="Times New Roman" w:hint="cs"/>
                <w:color w:val="000000"/>
                <w:sz w:val="28"/>
                <w:szCs w:val="28"/>
                <w:rtl/>
              </w:rPr>
              <w:t>المحاكم المختصة بالقسام النامي</w:t>
            </w:r>
          </w:p>
        </w:tc>
        <w:tc>
          <w:tcPr>
            <w:tcW w:w="1640" w:type="dxa"/>
            <w:tcBorders>
              <w:top w:val="single" w:sz="4" w:space="0" w:color="000000"/>
              <w:left w:val="single" w:sz="4" w:space="0" w:color="000000"/>
              <w:bottom w:val="single" w:sz="4" w:space="0" w:color="000000"/>
              <w:right w:val="single" w:sz="4" w:space="0" w:color="000000"/>
            </w:tcBorders>
          </w:tcPr>
          <w:p w:rsidR="00A8424C" w:rsidRPr="00E50AC6" w:rsidRDefault="00A8424C" w:rsidP="00A8424C">
            <w:pPr>
              <w:shd w:val="clear" w:color="auto" w:fill="FFFFFF"/>
              <w:autoSpaceDE w:val="0"/>
              <w:autoSpaceDN w:val="0"/>
              <w:bidi/>
              <w:adjustRightInd w:val="0"/>
              <w:jc w:val="center"/>
              <w:rPr>
                <w:rFonts w:ascii="Cambria" w:hAnsi="Cambria" w:cs="Times New Roman"/>
                <w:color w:val="000000"/>
                <w:sz w:val="28"/>
                <w:szCs w:val="28"/>
                <w:lang w:bidi="ar-IQ"/>
              </w:rPr>
            </w:pPr>
            <w:r w:rsidRPr="00E50AC6">
              <w:rPr>
                <w:rFonts w:ascii="Cambria" w:hAnsi="Cambria" w:cs="Times New Roman" w:hint="cs"/>
                <w:color w:val="000000"/>
                <w:sz w:val="28"/>
                <w:szCs w:val="28"/>
                <w:rtl/>
                <w:lang w:bidi="ar-IQ"/>
              </w:rPr>
              <w:t>القاء المحاضرة واستخدام العصف الذهني</w:t>
            </w:r>
          </w:p>
        </w:tc>
        <w:tc>
          <w:tcPr>
            <w:tcW w:w="1440" w:type="dxa"/>
            <w:tcBorders>
              <w:top w:val="single" w:sz="4" w:space="0" w:color="000000"/>
              <w:left w:val="single" w:sz="4" w:space="0" w:color="000000"/>
              <w:bottom w:val="single" w:sz="4" w:space="0" w:color="000000"/>
              <w:right w:val="single" w:sz="4" w:space="0" w:color="000000"/>
            </w:tcBorders>
            <w:vAlign w:val="center"/>
          </w:tcPr>
          <w:p w:rsidR="00A8424C" w:rsidRPr="00E50AC6" w:rsidRDefault="00A8424C" w:rsidP="00A8424C">
            <w:pPr>
              <w:bidi/>
              <w:jc w:val="center"/>
              <w:rPr>
                <w:rFonts w:ascii="Cambria" w:hAnsi="Cambria" w:cs="Times New Roman"/>
                <w:color w:val="000000"/>
                <w:sz w:val="28"/>
                <w:szCs w:val="28"/>
                <w:lang w:bidi="ar-IQ"/>
              </w:rPr>
            </w:pPr>
            <w:r w:rsidRPr="00E50AC6">
              <w:rPr>
                <w:rFonts w:ascii="Cambria" w:hAnsi="Cambria" w:cs="Times New Roman"/>
                <w:color w:val="000000"/>
                <w:sz w:val="28"/>
                <w:szCs w:val="28"/>
                <w:rtl/>
                <w:lang w:bidi="ar-IQ"/>
              </w:rPr>
              <w:t>امتحان</w:t>
            </w:r>
            <w:r w:rsidRPr="00E50AC6">
              <w:rPr>
                <w:rFonts w:ascii="Cambria" w:hAnsi="Cambria" w:cs="Times New Roman" w:hint="cs"/>
                <w:color w:val="000000"/>
                <w:sz w:val="28"/>
                <w:szCs w:val="28"/>
                <w:rtl/>
                <w:lang w:bidi="ar-IQ"/>
              </w:rPr>
              <w:t xml:space="preserve"> ت</w:t>
            </w:r>
            <w:r w:rsidRPr="00E50AC6">
              <w:rPr>
                <w:rFonts w:ascii="Cambria" w:hAnsi="Cambria" w:cs="Times New Roman"/>
                <w:color w:val="000000"/>
                <w:sz w:val="28"/>
                <w:szCs w:val="28"/>
                <w:rtl/>
                <w:lang w:bidi="ar-IQ"/>
              </w:rPr>
              <w:t>حريري</w:t>
            </w:r>
            <w:r w:rsidRPr="00E50AC6">
              <w:rPr>
                <w:rFonts w:ascii="Cambria" w:hAnsi="Cambria" w:cs="Times New Roman" w:hint="cs"/>
                <w:color w:val="000000"/>
                <w:sz w:val="28"/>
                <w:szCs w:val="28"/>
                <w:rtl/>
                <w:lang w:bidi="ar-IQ"/>
              </w:rPr>
              <w:t xml:space="preserve"> شامل</w:t>
            </w:r>
          </w:p>
        </w:tc>
      </w:tr>
    </w:tbl>
    <w:p w:rsidR="00516762" w:rsidRDefault="00516762">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516762">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البنية التحتية </w:t>
            </w:r>
          </w:p>
        </w:tc>
      </w:tr>
      <w:tr w:rsidR="004E4F78" w:rsidTr="00177A68">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4E4F78" w:rsidRDefault="004E4F78">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tcPr>
          <w:p w:rsidR="004E4F78" w:rsidRDefault="004E4F78" w:rsidP="004E4F78">
            <w:pPr>
              <w:shd w:val="clear" w:color="auto" w:fill="FFFFFF"/>
              <w:autoSpaceDE w:val="0"/>
              <w:autoSpaceDN w:val="0"/>
              <w:adjustRightInd w:val="0"/>
              <w:jc w:val="center"/>
              <w:rPr>
                <w:rFonts w:asciiTheme="majorBidi" w:hAnsiTheme="majorBidi" w:cstheme="majorBidi"/>
                <w:color w:val="000000"/>
                <w:sz w:val="28"/>
                <w:szCs w:val="28"/>
                <w:rtl/>
                <w:lang w:bidi="ar-IQ"/>
              </w:rPr>
            </w:pPr>
            <w:r w:rsidRPr="004E4F78">
              <w:rPr>
                <w:rFonts w:asciiTheme="majorBidi" w:hAnsiTheme="majorBidi" w:cstheme="majorBidi"/>
                <w:color w:val="000000"/>
                <w:sz w:val="28"/>
                <w:szCs w:val="28"/>
                <w:rtl/>
                <w:lang w:bidi="ar-IQ"/>
              </w:rPr>
              <w:t xml:space="preserve">الكتاب </w:t>
            </w:r>
            <w:r>
              <w:rPr>
                <w:rFonts w:asciiTheme="majorBidi" w:hAnsiTheme="majorBidi" w:cstheme="majorBidi" w:hint="cs"/>
                <w:color w:val="000000"/>
                <w:sz w:val="28"/>
                <w:szCs w:val="28"/>
                <w:rtl/>
                <w:lang w:bidi="ar-IQ"/>
              </w:rPr>
              <w:t xml:space="preserve">الاول: </w:t>
            </w:r>
            <w:proofErr w:type="spellStart"/>
            <w:r>
              <w:rPr>
                <w:rFonts w:asciiTheme="majorBidi" w:hAnsiTheme="majorBidi" w:cstheme="majorBidi" w:hint="cs"/>
                <w:color w:val="000000"/>
                <w:sz w:val="28"/>
                <w:szCs w:val="28"/>
                <w:rtl/>
                <w:lang w:bidi="ar-IQ"/>
              </w:rPr>
              <w:t>د.</w:t>
            </w:r>
            <w:r w:rsidRPr="004E4F78">
              <w:rPr>
                <w:rFonts w:asciiTheme="majorBidi" w:hAnsiTheme="majorBidi" w:cstheme="majorBidi"/>
                <w:color w:val="000000"/>
                <w:sz w:val="28"/>
                <w:szCs w:val="28"/>
                <w:rtl/>
                <w:lang w:bidi="ar-IQ"/>
              </w:rPr>
              <w:t>احمد</w:t>
            </w:r>
            <w:proofErr w:type="spellEnd"/>
            <w:r w:rsidRPr="004E4F78">
              <w:rPr>
                <w:rFonts w:asciiTheme="majorBidi" w:hAnsiTheme="majorBidi" w:cstheme="majorBidi"/>
                <w:color w:val="000000"/>
                <w:sz w:val="28"/>
                <w:szCs w:val="28"/>
                <w:rtl/>
                <w:lang w:bidi="ar-IQ"/>
              </w:rPr>
              <w:t xml:space="preserve"> الكبيسي </w:t>
            </w:r>
            <w:r>
              <w:rPr>
                <w:rFonts w:asciiTheme="majorBidi" w:hAnsiTheme="majorBidi" w:cstheme="majorBidi" w:hint="cs"/>
                <w:color w:val="000000"/>
                <w:sz w:val="28"/>
                <w:szCs w:val="28"/>
                <w:rtl/>
                <w:lang w:bidi="ar-IQ"/>
              </w:rPr>
              <w:t>الزواج والطلاق واثارهما</w:t>
            </w:r>
            <w:r w:rsidRPr="004E4F78">
              <w:rPr>
                <w:rFonts w:asciiTheme="majorBidi" w:hAnsiTheme="majorBidi" w:cstheme="majorBidi"/>
                <w:color w:val="000000"/>
                <w:sz w:val="28"/>
                <w:szCs w:val="28"/>
                <w:rtl/>
                <w:lang w:bidi="ar-IQ"/>
              </w:rPr>
              <w:t xml:space="preserve"> </w:t>
            </w:r>
          </w:p>
          <w:p w:rsidR="004E4F78" w:rsidRPr="004E4F78" w:rsidRDefault="004E4F78" w:rsidP="004E4F78">
            <w:pPr>
              <w:shd w:val="clear" w:color="auto" w:fill="FFFFFF"/>
              <w:autoSpaceDE w:val="0"/>
              <w:autoSpaceDN w:val="0"/>
              <w:adjustRightInd w:val="0"/>
              <w:jc w:val="center"/>
              <w:rPr>
                <w:rFonts w:asciiTheme="majorBidi" w:hAnsiTheme="majorBidi" w:cstheme="majorBidi"/>
                <w:color w:val="000000"/>
                <w:sz w:val="28"/>
                <w:szCs w:val="28"/>
                <w:lang w:bidi="ar-IQ"/>
              </w:rPr>
            </w:pPr>
            <w:r>
              <w:rPr>
                <w:rFonts w:asciiTheme="majorBidi" w:hAnsiTheme="majorBidi" w:cstheme="majorBidi" w:hint="cs"/>
                <w:color w:val="000000"/>
                <w:sz w:val="28"/>
                <w:szCs w:val="28"/>
                <w:rtl/>
                <w:lang w:bidi="ar-IQ"/>
              </w:rPr>
              <w:t xml:space="preserve">الكتاب الثاني: </w:t>
            </w:r>
            <w:proofErr w:type="spellStart"/>
            <w:r>
              <w:rPr>
                <w:rFonts w:asciiTheme="majorBidi" w:hAnsiTheme="majorBidi" w:cstheme="majorBidi" w:hint="cs"/>
                <w:color w:val="000000"/>
                <w:sz w:val="28"/>
                <w:szCs w:val="28"/>
                <w:rtl/>
                <w:lang w:bidi="ar-IQ"/>
              </w:rPr>
              <w:t>د.حيدر</w:t>
            </w:r>
            <w:proofErr w:type="spellEnd"/>
            <w:r>
              <w:rPr>
                <w:rFonts w:asciiTheme="majorBidi" w:hAnsiTheme="majorBidi" w:cstheme="majorBidi" w:hint="cs"/>
                <w:color w:val="000000"/>
                <w:sz w:val="28"/>
                <w:szCs w:val="28"/>
                <w:rtl/>
                <w:lang w:bidi="ar-IQ"/>
              </w:rPr>
              <w:t xml:space="preserve"> الشمري المختصر في احكام الوصايا والمواريث</w:t>
            </w:r>
          </w:p>
        </w:tc>
      </w:tr>
      <w:tr w:rsidR="004E4F78" w:rsidTr="00177A68">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4E4F78" w:rsidRDefault="004E4F78">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tcPr>
          <w:p w:rsidR="004E4F78" w:rsidRPr="004E4F78" w:rsidRDefault="004E4F78" w:rsidP="004E4F78">
            <w:pPr>
              <w:shd w:val="clear" w:color="auto" w:fill="FFFFFF"/>
              <w:autoSpaceDE w:val="0"/>
              <w:autoSpaceDN w:val="0"/>
              <w:adjustRightInd w:val="0"/>
              <w:jc w:val="center"/>
              <w:rPr>
                <w:rFonts w:asciiTheme="majorBidi" w:hAnsiTheme="majorBidi" w:cstheme="majorBidi"/>
                <w:color w:val="000000"/>
                <w:sz w:val="28"/>
                <w:szCs w:val="28"/>
                <w:lang w:bidi="ar-IQ"/>
              </w:rPr>
            </w:pPr>
            <w:r w:rsidRPr="004E4F78">
              <w:rPr>
                <w:rFonts w:asciiTheme="majorBidi" w:hAnsiTheme="majorBidi" w:cstheme="majorBidi"/>
                <w:color w:val="000000"/>
                <w:sz w:val="28"/>
                <w:szCs w:val="28"/>
                <w:rtl/>
                <w:lang w:bidi="ar-IQ"/>
              </w:rPr>
              <w:t>قانون الأحوال الشخصية</w:t>
            </w:r>
          </w:p>
        </w:tc>
      </w:tr>
      <w:tr w:rsidR="004E4F78" w:rsidTr="00177A68">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4E4F78" w:rsidRDefault="004E4F78">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tcBorders>
              <w:top w:val="single" w:sz="4" w:space="0" w:color="000000"/>
              <w:left w:val="single" w:sz="4" w:space="0" w:color="000000"/>
              <w:bottom w:val="single" w:sz="4" w:space="0" w:color="000000"/>
              <w:right w:val="single" w:sz="4" w:space="0" w:color="000000"/>
            </w:tcBorders>
          </w:tcPr>
          <w:p w:rsidR="004E4F78" w:rsidRDefault="004E4F78" w:rsidP="004276F8">
            <w:pPr>
              <w:shd w:val="clear" w:color="auto" w:fill="FFFFFF"/>
              <w:autoSpaceDE w:val="0"/>
              <w:autoSpaceDN w:val="0"/>
              <w:adjustRightInd w:val="0"/>
              <w:jc w:val="right"/>
              <w:rPr>
                <w:rFonts w:asciiTheme="majorBidi" w:hAnsiTheme="majorBidi" w:cstheme="majorBidi"/>
                <w:color w:val="000000"/>
                <w:sz w:val="28"/>
                <w:szCs w:val="28"/>
                <w:rtl/>
                <w:lang w:bidi="ar-IQ"/>
              </w:rPr>
            </w:pPr>
            <w:r>
              <w:rPr>
                <w:rFonts w:asciiTheme="majorBidi" w:hAnsiTheme="majorBidi" w:cstheme="majorBidi" w:hint="cs"/>
                <w:color w:val="000000"/>
                <w:sz w:val="28"/>
                <w:szCs w:val="28"/>
                <w:rtl/>
                <w:lang w:bidi="ar-IQ"/>
              </w:rPr>
              <w:t>كتاب ا</w:t>
            </w:r>
            <w:r w:rsidR="004276F8">
              <w:rPr>
                <w:rFonts w:asciiTheme="majorBidi" w:hAnsiTheme="majorBidi" w:cstheme="majorBidi" w:hint="cs"/>
                <w:color w:val="000000"/>
                <w:sz w:val="28"/>
                <w:szCs w:val="28"/>
                <w:rtl/>
                <w:lang w:bidi="ar-IQ"/>
              </w:rPr>
              <w:t xml:space="preserve">لقضايا والاحكام في المحاكم </w:t>
            </w:r>
            <w:r>
              <w:rPr>
                <w:rFonts w:asciiTheme="majorBidi" w:hAnsiTheme="majorBidi" w:cstheme="majorBidi" w:hint="cs"/>
                <w:color w:val="000000"/>
                <w:sz w:val="28"/>
                <w:szCs w:val="28"/>
                <w:rtl/>
                <w:lang w:bidi="ar-IQ"/>
              </w:rPr>
              <w:t>الشرعية</w:t>
            </w:r>
          </w:p>
          <w:p w:rsidR="004276F8" w:rsidRDefault="004276F8" w:rsidP="004276F8">
            <w:pPr>
              <w:shd w:val="clear" w:color="auto" w:fill="FFFFFF"/>
              <w:autoSpaceDE w:val="0"/>
              <w:autoSpaceDN w:val="0"/>
              <w:adjustRightInd w:val="0"/>
              <w:jc w:val="right"/>
              <w:rPr>
                <w:rFonts w:asciiTheme="majorBidi" w:hAnsiTheme="majorBidi" w:cstheme="majorBidi"/>
                <w:color w:val="000000"/>
                <w:sz w:val="28"/>
                <w:szCs w:val="28"/>
                <w:rtl/>
                <w:lang w:bidi="ar-IQ"/>
              </w:rPr>
            </w:pPr>
            <w:r>
              <w:rPr>
                <w:rFonts w:asciiTheme="majorBidi" w:hAnsiTheme="majorBidi" w:cstheme="majorBidi" w:hint="cs"/>
                <w:color w:val="000000"/>
                <w:sz w:val="28"/>
                <w:szCs w:val="28"/>
                <w:rtl/>
                <w:lang w:bidi="ar-IQ"/>
              </w:rPr>
              <w:t>كتاب الاثبات في مسائل الاحوال الشخصي</w:t>
            </w:r>
            <w:r>
              <w:rPr>
                <w:rFonts w:asciiTheme="majorBidi" w:hAnsiTheme="majorBidi" w:cstheme="majorBidi" w:hint="eastAsia"/>
                <w:color w:val="000000"/>
                <w:sz w:val="28"/>
                <w:szCs w:val="28"/>
                <w:rtl/>
                <w:lang w:bidi="ar-IQ"/>
              </w:rPr>
              <w:t>ة</w:t>
            </w:r>
          </w:p>
          <w:p w:rsidR="004276F8" w:rsidRDefault="004276F8" w:rsidP="004276F8">
            <w:pPr>
              <w:shd w:val="clear" w:color="auto" w:fill="FFFFFF"/>
              <w:autoSpaceDE w:val="0"/>
              <w:autoSpaceDN w:val="0"/>
              <w:adjustRightInd w:val="0"/>
              <w:jc w:val="right"/>
              <w:rPr>
                <w:rFonts w:asciiTheme="majorBidi" w:hAnsiTheme="majorBidi" w:cstheme="majorBidi"/>
                <w:color w:val="000000"/>
                <w:sz w:val="28"/>
                <w:szCs w:val="28"/>
                <w:rtl/>
                <w:lang w:bidi="ar-IQ"/>
              </w:rPr>
            </w:pPr>
            <w:r>
              <w:rPr>
                <w:rFonts w:asciiTheme="majorBidi" w:hAnsiTheme="majorBidi" w:cstheme="majorBidi" w:hint="cs"/>
                <w:color w:val="000000"/>
                <w:sz w:val="28"/>
                <w:szCs w:val="28"/>
                <w:rtl/>
                <w:lang w:bidi="ar-IQ"/>
              </w:rPr>
              <w:t>كتاب المسائل المنتخبة</w:t>
            </w:r>
          </w:p>
          <w:p w:rsidR="004E4F78" w:rsidRPr="004E4F78" w:rsidRDefault="004E4F78" w:rsidP="004E4F78">
            <w:pPr>
              <w:shd w:val="clear" w:color="auto" w:fill="FFFFFF"/>
              <w:autoSpaceDE w:val="0"/>
              <w:autoSpaceDN w:val="0"/>
              <w:adjustRightInd w:val="0"/>
              <w:rPr>
                <w:rFonts w:asciiTheme="majorBidi" w:hAnsiTheme="majorBidi" w:cstheme="majorBidi"/>
                <w:color w:val="000000"/>
                <w:sz w:val="28"/>
                <w:szCs w:val="28"/>
                <w:lang w:bidi="ar-IQ"/>
              </w:rPr>
            </w:pPr>
            <w:r w:rsidRPr="004E4F78">
              <w:rPr>
                <w:rFonts w:asciiTheme="majorBidi" w:hAnsiTheme="majorBidi" w:cstheme="majorBidi"/>
                <w:color w:val="000000"/>
                <w:sz w:val="28"/>
                <w:szCs w:val="28"/>
                <w:rtl/>
                <w:lang w:bidi="ar-IQ"/>
              </w:rPr>
              <w:t xml:space="preserve">كتاب الاليات القضائية </w:t>
            </w:r>
            <w:r w:rsidRPr="004E4F78">
              <w:rPr>
                <w:rFonts w:asciiTheme="majorBidi" w:hAnsiTheme="majorBidi" w:cstheme="majorBidi" w:hint="cs"/>
                <w:color w:val="000000"/>
                <w:sz w:val="28"/>
                <w:szCs w:val="28"/>
                <w:rtl/>
                <w:lang w:bidi="ar-IQ"/>
              </w:rPr>
              <w:t>المتبعة</w:t>
            </w:r>
            <w:r w:rsidRPr="004E4F78">
              <w:rPr>
                <w:rFonts w:asciiTheme="majorBidi" w:hAnsiTheme="majorBidi" w:cstheme="majorBidi"/>
                <w:color w:val="000000"/>
                <w:sz w:val="28"/>
                <w:szCs w:val="28"/>
                <w:rtl/>
                <w:lang w:bidi="ar-IQ"/>
              </w:rPr>
              <w:t xml:space="preserve"> في اصدار وتنفي</w:t>
            </w:r>
            <w:r>
              <w:rPr>
                <w:rFonts w:asciiTheme="majorBidi" w:hAnsiTheme="majorBidi" w:cstheme="majorBidi" w:hint="cs"/>
                <w:color w:val="000000"/>
                <w:sz w:val="28"/>
                <w:szCs w:val="28"/>
                <w:rtl/>
                <w:lang w:bidi="ar-IQ"/>
              </w:rPr>
              <w:t>ذ</w:t>
            </w:r>
            <w:r w:rsidRPr="004E4F78">
              <w:rPr>
                <w:rFonts w:asciiTheme="majorBidi" w:hAnsiTheme="majorBidi" w:cstheme="majorBidi"/>
                <w:color w:val="000000"/>
                <w:sz w:val="28"/>
                <w:szCs w:val="28"/>
                <w:rtl/>
                <w:lang w:bidi="ar-IQ"/>
              </w:rPr>
              <w:t xml:space="preserve"> احكام </w:t>
            </w:r>
            <w:r w:rsidRPr="004E4F78">
              <w:rPr>
                <w:rFonts w:asciiTheme="majorBidi" w:hAnsiTheme="majorBidi" w:cstheme="majorBidi" w:hint="cs"/>
                <w:color w:val="000000"/>
                <w:sz w:val="28"/>
                <w:szCs w:val="28"/>
                <w:rtl/>
                <w:lang w:bidi="ar-IQ"/>
              </w:rPr>
              <w:t>الحضانة</w:t>
            </w:r>
            <w:r w:rsidRPr="004E4F78">
              <w:rPr>
                <w:rFonts w:asciiTheme="majorBidi" w:hAnsiTheme="majorBidi" w:cstheme="majorBidi"/>
                <w:color w:val="000000"/>
                <w:sz w:val="28"/>
                <w:szCs w:val="28"/>
                <w:rtl/>
                <w:lang w:bidi="ar-IQ"/>
              </w:rPr>
              <w:t xml:space="preserve"> </w:t>
            </w:r>
          </w:p>
        </w:tc>
      </w:tr>
      <w:tr w:rsidR="00516762">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516762" w:rsidRPr="004E4F78" w:rsidRDefault="004E4F78">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تطبيق </w:t>
            </w:r>
            <w:proofErr w:type="spellStart"/>
            <w:r>
              <w:rPr>
                <w:rFonts w:ascii="Cambria" w:eastAsia="Cambria" w:hAnsi="Cambria" w:cs="Times New Roman" w:hint="cs"/>
                <w:color w:val="000000"/>
                <w:sz w:val="28"/>
                <w:szCs w:val="28"/>
                <w:rtl/>
              </w:rPr>
              <w:t>قانونجي</w:t>
            </w:r>
            <w:proofErr w:type="spellEnd"/>
            <w:r>
              <w:rPr>
                <w:rFonts w:ascii="Cambria" w:eastAsia="Cambria" w:hAnsi="Cambria" w:cs="Times New Roman" w:hint="cs"/>
                <w:color w:val="000000"/>
                <w:sz w:val="28"/>
                <w:szCs w:val="28"/>
                <w:rtl/>
              </w:rPr>
              <w:t xml:space="preserve"> / قاعدة التشريعات العراقية </w:t>
            </w:r>
          </w:p>
        </w:tc>
      </w:tr>
    </w:tbl>
    <w:p w:rsidR="00516762" w:rsidRDefault="00516762">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16762">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516762" w:rsidRDefault="00992A63">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516762">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516762" w:rsidRPr="004276F8" w:rsidRDefault="00CB69D2" w:rsidP="00CB69D2">
            <w:pPr>
              <w:bidi/>
              <w:spacing w:after="0" w:line="240" w:lineRule="auto"/>
              <w:jc w:val="both"/>
              <w:rPr>
                <w:rFonts w:ascii="Cambria" w:eastAsia="Cambria" w:hAnsi="Cambria" w:cs="Times New Roman"/>
                <w:color w:val="000000"/>
                <w:sz w:val="28"/>
                <w:szCs w:val="28"/>
              </w:rPr>
            </w:pPr>
            <w:r w:rsidRPr="00CB69D2">
              <w:rPr>
                <w:rFonts w:ascii="Cambria" w:hAnsi="Cambria" w:cs="Times New Roman"/>
                <w:color w:val="000000"/>
                <w:sz w:val="28"/>
                <w:szCs w:val="28"/>
                <w:rtl/>
                <w:lang w:bidi="ar-IQ"/>
              </w:rPr>
              <w:t>مراجعة ال</w:t>
            </w:r>
            <w:r w:rsidRPr="00CB69D2">
              <w:rPr>
                <w:rFonts w:ascii="Cambria" w:hAnsi="Cambria" w:cs="Times New Roman" w:hint="cs"/>
                <w:color w:val="000000"/>
                <w:sz w:val="28"/>
                <w:szCs w:val="28"/>
                <w:rtl/>
                <w:lang w:bidi="ar-IQ"/>
              </w:rPr>
              <w:t xml:space="preserve">نصوص القانونية في المنهج  </w:t>
            </w:r>
            <w:r>
              <w:rPr>
                <w:rFonts w:ascii="Cambria" w:hAnsi="Cambria" w:cs="Times New Roman"/>
                <w:color w:val="000000"/>
                <w:sz w:val="28"/>
                <w:szCs w:val="28"/>
                <w:rtl/>
                <w:lang w:bidi="ar-IQ"/>
              </w:rPr>
              <w:t>و</w:t>
            </w:r>
            <w:r w:rsidRPr="00CB69D2">
              <w:rPr>
                <w:rFonts w:ascii="Cambria" w:hAnsi="Cambria" w:cs="Times New Roman"/>
                <w:color w:val="000000"/>
                <w:sz w:val="28"/>
                <w:szCs w:val="28"/>
                <w:rtl/>
                <w:lang w:bidi="ar-IQ"/>
              </w:rPr>
              <w:t xml:space="preserve">تعديلها بما يتماشى مع </w:t>
            </w:r>
            <w:r w:rsidRPr="00CB69D2">
              <w:rPr>
                <w:rFonts w:ascii="Cambria" w:hAnsi="Cambria" w:cs="Times New Roman" w:hint="cs"/>
                <w:color w:val="000000"/>
                <w:sz w:val="28"/>
                <w:szCs w:val="28"/>
                <w:rtl/>
                <w:lang w:bidi="ar-IQ"/>
              </w:rPr>
              <w:t xml:space="preserve">القوانين المستحدثة </w:t>
            </w:r>
            <w:r w:rsidRPr="00CB69D2">
              <w:rPr>
                <w:rFonts w:ascii="Cambria" w:hAnsi="Cambria" w:cs="Times New Roman"/>
                <w:color w:val="000000"/>
                <w:sz w:val="28"/>
                <w:szCs w:val="28"/>
                <w:rtl/>
                <w:lang w:bidi="ar-IQ"/>
              </w:rPr>
              <w:t>في مجال</w:t>
            </w:r>
            <w:r w:rsidRPr="00CB69D2">
              <w:rPr>
                <w:rFonts w:ascii="Cambria" w:hAnsi="Cambria" w:cs="Times New Roman" w:hint="cs"/>
                <w:color w:val="000000"/>
                <w:sz w:val="28"/>
                <w:szCs w:val="28"/>
                <w:rtl/>
                <w:lang w:bidi="ar-IQ"/>
              </w:rPr>
              <w:t xml:space="preserve"> القانون </w:t>
            </w:r>
            <w:r>
              <w:rPr>
                <w:rFonts w:ascii="Cambria" w:hAnsi="Cambria" w:cs="Times New Roman" w:hint="cs"/>
                <w:color w:val="000000"/>
                <w:sz w:val="28"/>
                <w:szCs w:val="28"/>
                <w:rtl/>
                <w:lang w:bidi="ar-IQ"/>
              </w:rPr>
              <w:t>ب</w:t>
            </w:r>
            <w:r w:rsidR="004276F8">
              <w:rPr>
                <w:rFonts w:ascii="Cambria" w:eastAsia="Cambria" w:hAnsi="Cambria" w:cs="Times New Roman" w:hint="cs"/>
                <w:color w:val="000000"/>
                <w:sz w:val="28"/>
                <w:szCs w:val="28"/>
                <w:rtl/>
              </w:rPr>
              <w:t xml:space="preserve">مواكبة تحديث المنهج فيما يتعلق بشروحات القانون للنصوص القانونية المعدلة أو الملغية منها تعزيز شروحات القانون </w:t>
            </w:r>
            <w:r w:rsidR="00B11591">
              <w:rPr>
                <w:rFonts w:ascii="Cambria" w:eastAsia="Cambria" w:hAnsi="Cambria" w:cs="Times New Roman" w:hint="cs"/>
                <w:color w:val="000000"/>
                <w:sz w:val="28"/>
                <w:szCs w:val="28"/>
                <w:rtl/>
              </w:rPr>
              <w:t xml:space="preserve">بالتطبيقات القضائية للمحاكم الشرعية </w:t>
            </w:r>
            <w:r>
              <w:rPr>
                <w:rFonts w:ascii="Cambria" w:eastAsia="Cambria" w:hAnsi="Cambria" w:cs="Times New Roman" w:hint="cs"/>
                <w:color w:val="000000"/>
                <w:sz w:val="28"/>
                <w:szCs w:val="28"/>
                <w:rtl/>
              </w:rPr>
              <w:t>من احكام قضائية وحجج شرعية</w:t>
            </w:r>
            <w:bookmarkStart w:id="1" w:name="_GoBack"/>
            <w:bookmarkEnd w:id="1"/>
            <w:r w:rsidR="005C62AF">
              <w:rPr>
                <w:rFonts w:ascii="Cambria" w:eastAsia="Cambria" w:hAnsi="Cambria" w:cs="Times New Roman" w:hint="cs"/>
                <w:color w:val="000000"/>
                <w:sz w:val="28"/>
                <w:szCs w:val="28"/>
                <w:rtl/>
              </w:rPr>
              <w:t>.</w:t>
            </w:r>
          </w:p>
        </w:tc>
      </w:tr>
    </w:tbl>
    <w:p w:rsidR="00516762" w:rsidRDefault="00516762">
      <w:pPr>
        <w:bidi/>
        <w:jc w:val="both"/>
      </w:pPr>
    </w:p>
    <w:sectPr w:rsidR="005167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7CC"/>
    <w:multiLevelType w:val="hybridMultilevel"/>
    <w:tmpl w:val="C0586CB4"/>
    <w:lvl w:ilvl="0" w:tplc="AA946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10BD8"/>
    <w:multiLevelType w:val="hybridMultilevel"/>
    <w:tmpl w:val="295E5FD8"/>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
    <w:nsid w:val="3AE64F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E9B76AA"/>
    <w:multiLevelType w:val="multilevel"/>
    <w:tmpl w:val="4CCEFA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0042BEB"/>
    <w:multiLevelType w:val="hybridMultilevel"/>
    <w:tmpl w:val="01905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5F2055"/>
    <w:multiLevelType w:val="multilevel"/>
    <w:tmpl w:val="2E6E81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17520BE"/>
    <w:multiLevelType w:val="hybridMultilevel"/>
    <w:tmpl w:val="6318FB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516762"/>
    <w:rsid w:val="0004492D"/>
    <w:rsid w:val="002001E6"/>
    <w:rsid w:val="00232935"/>
    <w:rsid w:val="003218ED"/>
    <w:rsid w:val="003E310C"/>
    <w:rsid w:val="004276F8"/>
    <w:rsid w:val="004E4F78"/>
    <w:rsid w:val="005107E8"/>
    <w:rsid w:val="00516762"/>
    <w:rsid w:val="005A12C8"/>
    <w:rsid w:val="005B6306"/>
    <w:rsid w:val="005C62AF"/>
    <w:rsid w:val="00730DEE"/>
    <w:rsid w:val="00862A48"/>
    <w:rsid w:val="008F1993"/>
    <w:rsid w:val="00992A63"/>
    <w:rsid w:val="00A46CA4"/>
    <w:rsid w:val="00A8424C"/>
    <w:rsid w:val="00B11591"/>
    <w:rsid w:val="00CB69D2"/>
    <w:rsid w:val="00D12A5F"/>
    <w:rsid w:val="00DF1FA0"/>
    <w:rsid w:val="00F42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paragraph" w:styleId="ab">
    <w:name w:val="List Paragraph"/>
    <w:basedOn w:val="a"/>
    <w:uiPriority w:val="34"/>
    <w:qFormat/>
    <w:rsid w:val="005A12C8"/>
    <w:pPr>
      <w:ind w:left="720"/>
      <w:contextualSpacing/>
    </w:pPr>
  </w:style>
  <w:style w:type="paragraph" w:styleId="ac">
    <w:name w:val="Balloon Text"/>
    <w:basedOn w:val="a"/>
    <w:link w:val="Char"/>
    <w:uiPriority w:val="99"/>
    <w:rsid w:val="004E4F78"/>
    <w:pPr>
      <w:bidi/>
      <w:spacing w:after="0" w:line="240" w:lineRule="auto"/>
    </w:pPr>
    <w:rPr>
      <w:rFonts w:ascii="Tahoma" w:eastAsia="Times New Roman" w:hAnsi="Tahoma" w:cs="Times New Roman"/>
      <w:sz w:val="16"/>
      <w:szCs w:val="16"/>
      <w:lang w:val="x-none" w:eastAsia="x-none"/>
    </w:rPr>
  </w:style>
  <w:style w:type="character" w:customStyle="1" w:styleId="Char">
    <w:name w:val="نص في بالون Char"/>
    <w:basedOn w:val="a0"/>
    <w:link w:val="ac"/>
    <w:uiPriority w:val="99"/>
    <w:rsid w:val="004E4F78"/>
    <w:rPr>
      <w:rFonts w:ascii="Tahoma" w:eastAsia="Times New Roman"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paragraph" w:styleId="ab">
    <w:name w:val="List Paragraph"/>
    <w:basedOn w:val="a"/>
    <w:uiPriority w:val="34"/>
    <w:qFormat/>
    <w:rsid w:val="005A12C8"/>
    <w:pPr>
      <w:ind w:left="720"/>
      <w:contextualSpacing/>
    </w:pPr>
  </w:style>
  <w:style w:type="paragraph" w:styleId="ac">
    <w:name w:val="Balloon Text"/>
    <w:basedOn w:val="a"/>
    <w:link w:val="Char"/>
    <w:uiPriority w:val="99"/>
    <w:rsid w:val="004E4F78"/>
    <w:pPr>
      <w:bidi/>
      <w:spacing w:after="0" w:line="240" w:lineRule="auto"/>
    </w:pPr>
    <w:rPr>
      <w:rFonts w:ascii="Tahoma" w:eastAsia="Times New Roman" w:hAnsi="Tahoma" w:cs="Times New Roman"/>
      <w:sz w:val="16"/>
      <w:szCs w:val="16"/>
      <w:lang w:val="x-none" w:eastAsia="x-none"/>
    </w:rPr>
  </w:style>
  <w:style w:type="character" w:customStyle="1" w:styleId="Char">
    <w:name w:val="نص في بالون Char"/>
    <w:basedOn w:val="a0"/>
    <w:link w:val="ac"/>
    <w:uiPriority w:val="99"/>
    <w:rsid w:val="004E4F78"/>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1408</Words>
  <Characters>8031</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Maher</cp:lastModifiedBy>
  <cp:revision>17</cp:revision>
  <dcterms:created xsi:type="dcterms:W3CDTF">2024-04-17T15:47:00Z</dcterms:created>
  <dcterms:modified xsi:type="dcterms:W3CDTF">2024-04-17T18:08:00Z</dcterms:modified>
</cp:coreProperties>
</file>